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37" w:rsidRDefault="006D77B8" w:rsidP="00227B04">
      <w:pPr>
        <w:tabs>
          <w:tab w:val="left" w:pos="709"/>
        </w:tabs>
        <w:rPr>
          <w:rFonts w:cs="Times New Roman"/>
          <w:b/>
          <w:sz w:val="28"/>
          <w:szCs w:val="28"/>
          <w:u w:val="single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6563995" cy="9276936"/>
            <wp:effectExtent l="19050" t="0" r="8255" b="0"/>
            <wp:docPr id="1" name="Рисунок 1" descr="C:\Users\1\AppData\Local\Temp\Rar$DIa10500.34592\5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10500.34592\5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2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B8" w:rsidRPr="00494D7E" w:rsidRDefault="006D77B8" w:rsidP="00227B04">
      <w:pPr>
        <w:tabs>
          <w:tab w:val="left" w:pos="709"/>
        </w:tabs>
        <w:rPr>
          <w:rFonts w:cs="Times New Roman"/>
          <w:b/>
          <w:sz w:val="28"/>
          <w:szCs w:val="28"/>
          <w:u w:val="single"/>
        </w:rPr>
      </w:pPr>
    </w:p>
    <w:p w:rsidR="00224637" w:rsidRPr="00494D7E" w:rsidRDefault="00224637" w:rsidP="00714DE3">
      <w:pPr>
        <w:tabs>
          <w:tab w:val="left" w:pos="709"/>
        </w:tabs>
        <w:ind w:firstLine="454"/>
        <w:jc w:val="center"/>
        <w:rPr>
          <w:rFonts w:cs="Times New Roman"/>
          <w:b/>
          <w:sz w:val="28"/>
          <w:szCs w:val="28"/>
          <w:u w:val="single"/>
        </w:rPr>
      </w:pPr>
    </w:p>
    <w:p w:rsidR="00714DE3" w:rsidRPr="00494D7E" w:rsidRDefault="00714DE3" w:rsidP="00714DE3">
      <w:pPr>
        <w:tabs>
          <w:tab w:val="left" w:pos="709"/>
        </w:tabs>
        <w:ind w:firstLine="454"/>
        <w:jc w:val="center"/>
        <w:rPr>
          <w:rFonts w:cs="Times New Roman"/>
          <w:b/>
          <w:sz w:val="28"/>
          <w:szCs w:val="28"/>
          <w:u w:val="single"/>
        </w:rPr>
      </w:pPr>
      <w:r w:rsidRPr="00494D7E">
        <w:rPr>
          <w:rFonts w:cs="Times New Roman"/>
          <w:b/>
          <w:sz w:val="28"/>
          <w:szCs w:val="28"/>
          <w:u w:val="single"/>
        </w:rPr>
        <w:lastRenderedPageBreak/>
        <w:t>Раздел</w:t>
      </w:r>
      <w:r w:rsidR="000324D1">
        <w:rPr>
          <w:rFonts w:cs="Times New Roman"/>
          <w:b/>
          <w:sz w:val="28"/>
          <w:szCs w:val="28"/>
          <w:u w:val="single"/>
        </w:rPr>
        <w:t xml:space="preserve"> № </w:t>
      </w:r>
      <w:r w:rsidRPr="00494D7E">
        <w:rPr>
          <w:rFonts w:cs="Times New Roman"/>
          <w:b/>
          <w:sz w:val="28"/>
          <w:szCs w:val="28"/>
          <w:u w:val="single"/>
        </w:rPr>
        <w:t xml:space="preserve"> 1.     ПОЯСНИТЕЛЬНАЯ ЗАПИСКА</w:t>
      </w:r>
    </w:p>
    <w:p w:rsidR="00714DE3" w:rsidRPr="00494D7E" w:rsidRDefault="00714DE3" w:rsidP="00714DE3">
      <w:pPr>
        <w:pStyle w:val="a3"/>
        <w:ind w:left="142" w:right="142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 w:rsidRPr="00494D7E">
        <w:rPr>
          <w:rFonts w:ascii="Times New Roman" w:hAnsi="Times New Roman"/>
          <w:b/>
          <w:sz w:val="28"/>
          <w:szCs w:val="28"/>
        </w:rPr>
        <w:t>в соответствии</w:t>
      </w:r>
      <w:r w:rsidRPr="00494D7E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494D7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14DE3" w:rsidRPr="003D3C67" w:rsidRDefault="00714DE3" w:rsidP="00714DE3">
      <w:pPr>
        <w:pStyle w:val="a3"/>
        <w:numPr>
          <w:ilvl w:val="0"/>
          <w:numId w:val="2"/>
        </w:numPr>
        <w:ind w:left="142" w:right="142"/>
        <w:jc w:val="left"/>
        <w:rPr>
          <w:rFonts w:ascii="Times New Roman" w:hAnsi="Times New Roman"/>
          <w:i/>
          <w:sz w:val="28"/>
          <w:szCs w:val="24"/>
        </w:rPr>
      </w:pPr>
      <w:r w:rsidRPr="003D3C67">
        <w:rPr>
          <w:rFonts w:ascii="Times New Roman" w:hAnsi="Times New Roman"/>
          <w:sz w:val="28"/>
          <w:szCs w:val="24"/>
        </w:rPr>
        <w:t>требованиями федерального  государственного образовательного стандарта основного</w:t>
      </w:r>
      <w:r w:rsidRPr="003D3C67">
        <w:rPr>
          <w:rFonts w:ascii="Times New Roman" w:hAnsi="Times New Roman"/>
          <w:i/>
          <w:sz w:val="28"/>
          <w:szCs w:val="24"/>
        </w:rPr>
        <w:t xml:space="preserve"> </w:t>
      </w:r>
      <w:r w:rsidRPr="003D3C67">
        <w:rPr>
          <w:rFonts w:ascii="Times New Roman" w:hAnsi="Times New Roman"/>
          <w:sz w:val="28"/>
          <w:szCs w:val="24"/>
        </w:rPr>
        <w:t xml:space="preserve">общего образования (приказ Минобразования России №1897 от 17.12.2010г с изменениями от </w:t>
      </w:r>
      <w:r w:rsidRPr="003D3C67">
        <w:rPr>
          <w:rFonts w:ascii="Times New Roman" w:hAnsi="Times New Roman"/>
          <w:bCs/>
          <w:sz w:val="28"/>
          <w:szCs w:val="24"/>
        </w:rPr>
        <w:t xml:space="preserve"> 31.12.2015 № 1577</w:t>
      </w:r>
      <w:r w:rsidRPr="003D3C67">
        <w:rPr>
          <w:rFonts w:ascii="Times New Roman" w:hAnsi="Times New Roman"/>
          <w:sz w:val="28"/>
          <w:szCs w:val="24"/>
        </w:rPr>
        <w:t>)</w:t>
      </w:r>
    </w:p>
    <w:p w:rsidR="00714DE3" w:rsidRPr="003D3C67" w:rsidRDefault="00714DE3" w:rsidP="00714DE3">
      <w:pPr>
        <w:pStyle w:val="a5"/>
        <w:numPr>
          <w:ilvl w:val="0"/>
          <w:numId w:val="2"/>
        </w:numPr>
        <w:shd w:val="clear" w:color="auto" w:fill="FFFFFF"/>
        <w:spacing w:after="150"/>
        <w:rPr>
          <w:rFonts w:cs="Times New Roman"/>
          <w:color w:val="000000"/>
          <w:sz w:val="28"/>
          <w:szCs w:val="21"/>
        </w:rPr>
      </w:pPr>
      <w:r w:rsidRPr="00494D7E">
        <w:rPr>
          <w:rFonts w:cs="Times New Roman"/>
          <w:color w:val="000000"/>
          <w:sz w:val="21"/>
          <w:szCs w:val="21"/>
        </w:rPr>
        <w:t xml:space="preserve"> </w:t>
      </w:r>
      <w:r w:rsidRPr="003D3C67">
        <w:rPr>
          <w:rFonts w:cs="Times New Roman"/>
          <w:color w:val="000000"/>
          <w:sz w:val="28"/>
          <w:szCs w:val="21"/>
        </w:rPr>
        <w:t>Программой по географии предметной линии «Полярная звезда» 5-9 классы В.В. Николина, А.И. Алексеев, Е.К. Липкина; Москва: Просвещение 2019 г.</w:t>
      </w:r>
    </w:p>
    <w:p w:rsidR="00714DE3" w:rsidRPr="00494D7E" w:rsidRDefault="00714DE3" w:rsidP="00714DE3">
      <w:pPr>
        <w:pStyle w:val="a3"/>
        <w:numPr>
          <w:ilvl w:val="0"/>
          <w:numId w:val="2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494D7E">
        <w:rPr>
          <w:rFonts w:ascii="Times New Roman" w:hAnsi="Times New Roman"/>
          <w:sz w:val="28"/>
          <w:szCs w:val="28"/>
        </w:rPr>
        <w:t>Меловская</w:t>
      </w:r>
      <w:proofErr w:type="spellEnd"/>
      <w:r w:rsidRPr="00494D7E">
        <w:rPr>
          <w:rFonts w:ascii="Times New Roman" w:hAnsi="Times New Roman"/>
          <w:sz w:val="28"/>
          <w:szCs w:val="28"/>
        </w:rPr>
        <w:t xml:space="preserve"> СОШ (</w:t>
      </w:r>
      <w:r w:rsidRPr="00494D7E">
        <w:rPr>
          <w:rFonts w:ascii="Times New Roman" w:hAnsi="Times New Roman"/>
          <w:color w:val="FF0000"/>
          <w:sz w:val="28"/>
          <w:szCs w:val="28"/>
        </w:rPr>
        <w:t xml:space="preserve">Приказ от </w:t>
      </w:r>
      <w:r w:rsidR="00131FFE">
        <w:rPr>
          <w:b/>
          <w:color w:val="FF0000"/>
          <w:sz w:val="24"/>
          <w:szCs w:val="24"/>
          <w:u w:val="single"/>
        </w:rPr>
        <w:t>27</w:t>
      </w:r>
      <w:r w:rsidR="00131FFE" w:rsidRPr="00494D7E">
        <w:rPr>
          <w:b/>
          <w:color w:val="FF0000"/>
          <w:sz w:val="24"/>
          <w:szCs w:val="24"/>
          <w:u w:val="single"/>
        </w:rPr>
        <w:t>.08.20</w:t>
      </w:r>
      <w:r w:rsidR="00131FFE">
        <w:rPr>
          <w:b/>
          <w:color w:val="FF0000"/>
          <w:sz w:val="24"/>
          <w:szCs w:val="24"/>
          <w:u w:val="single"/>
        </w:rPr>
        <w:t xml:space="preserve">20 </w:t>
      </w:r>
      <w:r w:rsidR="00131FFE" w:rsidRPr="00494D7E">
        <w:rPr>
          <w:b/>
          <w:color w:val="FF0000"/>
          <w:sz w:val="24"/>
          <w:szCs w:val="24"/>
          <w:u w:val="single"/>
        </w:rPr>
        <w:t xml:space="preserve">г </w:t>
      </w:r>
      <w:r w:rsidRPr="00494D7E">
        <w:rPr>
          <w:rFonts w:ascii="Times New Roman" w:hAnsi="Times New Roman"/>
          <w:color w:val="FF0000"/>
          <w:sz w:val="28"/>
          <w:szCs w:val="28"/>
        </w:rPr>
        <w:t>№ 120</w:t>
      </w:r>
      <w:proofErr w:type="gramStart"/>
      <w:r w:rsidRPr="00494D7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94D7E">
        <w:rPr>
          <w:rFonts w:ascii="Times New Roman" w:hAnsi="Times New Roman"/>
          <w:sz w:val="28"/>
          <w:szCs w:val="28"/>
        </w:rPr>
        <w:t>.</w:t>
      </w:r>
    </w:p>
    <w:p w:rsidR="00714DE3" w:rsidRPr="00494D7E" w:rsidRDefault="00714DE3" w:rsidP="00714DE3">
      <w:pPr>
        <w:pStyle w:val="a3"/>
        <w:numPr>
          <w:ilvl w:val="0"/>
          <w:numId w:val="2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 календарным учебным графиком</w:t>
      </w:r>
      <w:r w:rsidRPr="00494D7E">
        <w:rPr>
          <w:rFonts w:ascii="Times New Roman" w:hAnsi="Times New Roman"/>
          <w:sz w:val="24"/>
          <w:szCs w:val="24"/>
        </w:rPr>
        <w:t xml:space="preserve"> МБОУ Тарасово – </w:t>
      </w:r>
      <w:proofErr w:type="spellStart"/>
      <w:r w:rsidRPr="00494D7E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494D7E">
        <w:rPr>
          <w:rFonts w:ascii="Times New Roman" w:hAnsi="Times New Roman"/>
          <w:sz w:val="24"/>
          <w:szCs w:val="24"/>
        </w:rPr>
        <w:t xml:space="preserve"> СОШ  на 20</w:t>
      </w:r>
      <w:r w:rsidR="00C27A37">
        <w:rPr>
          <w:rFonts w:ascii="Times New Roman" w:hAnsi="Times New Roman"/>
          <w:sz w:val="24"/>
          <w:szCs w:val="24"/>
        </w:rPr>
        <w:t xml:space="preserve">20-2021 </w:t>
      </w:r>
      <w:r w:rsidRPr="00494D7E">
        <w:rPr>
          <w:rFonts w:ascii="Times New Roman" w:hAnsi="Times New Roman"/>
          <w:sz w:val="24"/>
          <w:szCs w:val="24"/>
        </w:rPr>
        <w:t>учебный год</w:t>
      </w:r>
      <w:r w:rsidRPr="00494D7E">
        <w:rPr>
          <w:rFonts w:ascii="Times New Roman" w:hAnsi="Times New Roman"/>
          <w:sz w:val="28"/>
          <w:szCs w:val="28"/>
        </w:rPr>
        <w:t xml:space="preserve"> (Приказ от </w:t>
      </w:r>
      <w:r w:rsidR="00131FFE">
        <w:rPr>
          <w:b/>
          <w:color w:val="FF0000"/>
          <w:sz w:val="24"/>
          <w:szCs w:val="24"/>
          <w:u w:val="single"/>
        </w:rPr>
        <w:t>27</w:t>
      </w:r>
      <w:r w:rsidR="00131FFE" w:rsidRPr="00494D7E">
        <w:rPr>
          <w:b/>
          <w:color w:val="FF0000"/>
          <w:sz w:val="24"/>
          <w:szCs w:val="24"/>
          <w:u w:val="single"/>
        </w:rPr>
        <w:t>.08.20</w:t>
      </w:r>
      <w:r w:rsidR="00131FFE">
        <w:rPr>
          <w:b/>
          <w:color w:val="FF0000"/>
          <w:sz w:val="24"/>
          <w:szCs w:val="24"/>
          <w:u w:val="single"/>
        </w:rPr>
        <w:t xml:space="preserve">20 </w:t>
      </w:r>
      <w:r w:rsidR="00131FFE" w:rsidRPr="00494D7E">
        <w:rPr>
          <w:b/>
          <w:color w:val="FF0000"/>
          <w:sz w:val="24"/>
          <w:szCs w:val="24"/>
          <w:u w:val="single"/>
        </w:rPr>
        <w:t xml:space="preserve">г </w:t>
      </w:r>
      <w:r w:rsidRPr="00494D7E">
        <w:rPr>
          <w:rFonts w:ascii="Times New Roman" w:hAnsi="Times New Roman"/>
          <w:color w:val="FF0000"/>
          <w:sz w:val="28"/>
          <w:szCs w:val="28"/>
        </w:rPr>
        <w:t>№ 120</w:t>
      </w:r>
      <w:proofErr w:type="gramStart"/>
      <w:r w:rsidRPr="00494D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4D7E">
        <w:rPr>
          <w:rFonts w:ascii="Times New Roman" w:hAnsi="Times New Roman"/>
          <w:sz w:val="28"/>
          <w:szCs w:val="28"/>
        </w:rPr>
        <w:t>)</w:t>
      </w:r>
      <w:proofErr w:type="gramEnd"/>
      <w:r w:rsidRPr="00494D7E">
        <w:rPr>
          <w:rFonts w:ascii="Times New Roman" w:hAnsi="Times New Roman"/>
          <w:sz w:val="28"/>
          <w:szCs w:val="28"/>
        </w:rPr>
        <w:t>.</w:t>
      </w:r>
    </w:p>
    <w:p w:rsidR="00714DE3" w:rsidRPr="00494D7E" w:rsidRDefault="00714DE3" w:rsidP="00714DE3">
      <w:pPr>
        <w:pStyle w:val="a3"/>
        <w:numPr>
          <w:ilvl w:val="0"/>
          <w:numId w:val="2"/>
        </w:numPr>
        <w:ind w:left="142" w:right="142"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494D7E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494D7E">
        <w:rPr>
          <w:rFonts w:ascii="Times New Roman" w:hAnsi="Times New Roman"/>
          <w:sz w:val="28"/>
          <w:szCs w:val="28"/>
        </w:rPr>
        <w:t xml:space="preserve"> СОШ на 20</w:t>
      </w:r>
      <w:r w:rsidR="00C27A37">
        <w:rPr>
          <w:rFonts w:ascii="Times New Roman" w:hAnsi="Times New Roman"/>
          <w:sz w:val="28"/>
          <w:szCs w:val="28"/>
        </w:rPr>
        <w:t>20</w:t>
      </w:r>
      <w:r w:rsidRPr="00494D7E">
        <w:rPr>
          <w:rFonts w:ascii="Times New Roman" w:hAnsi="Times New Roman"/>
          <w:sz w:val="28"/>
          <w:szCs w:val="28"/>
        </w:rPr>
        <w:t>– 202</w:t>
      </w:r>
      <w:r w:rsidR="00C27A37">
        <w:rPr>
          <w:rFonts w:ascii="Times New Roman" w:hAnsi="Times New Roman"/>
          <w:sz w:val="28"/>
          <w:szCs w:val="28"/>
        </w:rPr>
        <w:t>1</w:t>
      </w:r>
      <w:r w:rsidRPr="00494D7E">
        <w:rPr>
          <w:rFonts w:ascii="Times New Roman" w:hAnsi="Times New Roman"/>
          <w:sz w:val="28"/>
          <w:szCs w:val="28"/>
        </w:rPr>
        <w:t xml:space="preserve"> учебный год  (</w:t>
      </w:r>
      <w:r w:rsidRPr="00494D7E">
        <w:rPr>
          <w:rFonts w:ascii="Times New Roman" w:hAnsi="Times New Roman"/>
          <w:color w:val="FF0000"/>
          <w:sz w:val="28"/>
          <w:szCs w:val="28"/>
        </w:rPr>
        <w:t xml:space="preserve">Приказ   от </w:t>
      </w:r>
      <w:r w:rsidR="00131FFE">
        <w:rPr>
          <w:b/>
          <w:color w:val="FF0000"/>
          <w:sz w:val="24"/>
          <w:szCs w:val="24"/>
          <w:u w:val="single"/>
        </w:rPr>
        <w:t>27</w:t>
      </w:r>
      <w:r w:rsidR="00131FFE" w:rsidRPr="00494D7E">
        <w:rPr>
          <w:b/>
          <w:color w:val="FF0000"/>
          <w:sz w:val="24"/>
          <w:szCs w:val="24"/>
          <w:u w:val="single"/>
        </w:rPr>
        <w:t>.08.20</w:t>
      </w:r>
      <w:r w:rsidR="00131FFE">
        <w:rPr>
          <w:b/>
          <w:color w:val="FF0000"/>
          <w:sz w:val="24"/>
          <w:szCs w:val="24"/>
          <w:u w:val="single"/>
        </w:rPr>
        <w:t xml:space="preserve">20 </w:t>
      </w:r>
      <w:r w:rsidR="00131FFE" w:rsidRPr="00494D7E">
        <w:rPr>
          <w:b/>
          <w:color w:val="FF0000"/>
          <w:sz w:val="24"/>
          <w:szCs w:val="24"/>
          <w:u w:val="single"/>
        </w:rPr>
        <w:t xml:space="preserve">г </w:t>
      </w:r>
      <w:r w:rsidRPr="00494D7E">
        <w:rPr>
          <w:rFonts w:ascii="Times New Roman" w:hAnsi="Times New Roman"/>
          <w:color w:val="FF0000"/>
          <w:sz w:val="28"/>
          <w:szCs w:val="28"/>
        </w:rPr>
        <w:t>№120);</w:t>
      </w:r>
    </w:p>
    <w:p w:rsidR="00714DE3" w:rsidRPr="00494D7E" w:rsidRDefault="00DC0640" w:rsidP="00714DE3">
      <w:pPr>
        <w:pStyle w:val="a3"/>
        <w:numPr>
          <w:ilvl w:val="0"/>
          <w:numId w:val="2"/>
        </w:numPr>
        <w:ind w:left="142" w:right="142" w:firstLine="0"/>
        <w:jc w:val="left"/>
        <w:rPr>
          <w:rFonts w:ascii="Times New Roman" w:hAnsi="Times New Roman"/>
          <w:sz w:val="28"/>
          <w:szCs w:val="28"/>
        </w:rPr>
      </w:pPr>
      <w:hyperlink r:id="rId7" w:history="1">
        <w:r w:rsidR="00714DE3" w:rsidRPr="00494D7E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приказом  Министерства просвещения РФ от 28.12.2018 года № 345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="00714DE3" w:rsidRPr="00494D7E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714DE3" w:rsidRPr="00494D7E" w:rsidRDefault="00714DE3" w:rsidP="00714DE3">
      <w:pPr>
        <w:pStyle w:val="a3"/>
        <w:numPr>
          <w:ilvl w:val="0"/>
          <w:numId w:val="2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 w:rsidRPr="00494D7E">
        <w:rPr>
          <w:rFonts w:ascii="Times New Roman" w:eastAsia="Newton-Regular" w:hAnsi="Times New Roman"/>
          <w:sz w:val="28"/>
          <w:szCs w:val="28"/>
        </w:rPr>
        <w:t xml:space="preserve">Приказ  от </w:t>
      </w:r>
      <w:r w:rsidR="00131FFE">
        <w:rPr>
          <w:b/>
          <w:color w:val="FF0000"/>
          <w:sz w:val="24"/>
          <w:szCs w:val="24"/>
          <w:u w:val="single"/>
        </w:rPr>
        <w:t>27</w:t>
      </w:r>
      <w:r w:rsidR="00131FFE" w:rsidRPr="00494D7E">
        <w:rPr>
          <w:b/>
          <w:color w:val="FF0000"/>
          <w:sz w:val="24"/>
          <w:szCs w:val="24"/>
          <w:u w:val="single"/>
        </w:rPr>
        <w:t>.08.20</w:t>
      </w:r>
      <w:r w:rsidR="00131FFE">
        <w:rPr>
          <w:b/>
          <w:color w:val="FF0000"/>
          <w:sz w:val="24"/>
          <w:szCs w:val="24"/>
          <w:u w:val="single"/>
        </w:rPr>
        <w:t xml:space="preserve">20 </w:t>
      </w:r>
      <w:r w:rsidR="00131FFE" w:rsidRPr="00494D7E">
        <w:rPr>
          <w:b/>
          <w:color w:val="FF0000"/>
          <w:sz w:val="24"/>
          <w:szCs w:val="24"/>
          <w:u w:val="single"/>
        </w:rPr>
        <w:t xml:space="preserve">г </w:t>
      </w:r>
      <w:r w:rsidRPr="00494D7E">
        <w:rPr>
          <w:rFonts w:ascii="Times New Roman" w:eastAsia="Newton-Regular" w:hAnsi="Times New Roman"/>
          <w:color w:val="FF0000"/>
          <w:sz w:val="28"/>
          <w:szCs w:val="28"/>
        </w:rPr>
        <w:t>№1</w:t>
      </w:r>
      <w:r w:rsidR="00A37FA1">
        <w:rPr>
          <w:rFonts w:ascii="Times New Roman" w:eastAsia="Newton-Regular" w:hAnsi="Times New Roman"/>
          <w:color w:val="FF0000"/>
          <w:sz w:val="28"/>
          <w:szCs w:val="28"/>
        </w:rPr>
        <w:t>2</w:t>
      </w:r>
      <w:r w:rsidRPr="00494D7E">
        <w:rPr>
          <w:rFonts w:ascii="Times New Roman" w:eastAsia="Newton-Regular" w:hAnsi="Times New Roman"/>
          <w:color w:val="FF0000"/>
          <w:sz w:val="28"/>
          <w:szCs w:val="28"/>
        </w:rPr>
        <w:t>0)</w:t>
      </w:r>
      <w:r w:rsidRPr="00494D7E">
        <w:rPr>
          <w:rFonts w:ascii="Times New Roman" w:eastAsia="Newton-Regular" w:hAnsi="Times New Roman"/>
          <w:sz w:val="28"/>
          <w:szCs w:val="28"/>
        </w:rPr>
        <w:t xml:space="preserve"> </w:t>
      </w:r>
      <w:r w:rsidRPr="00494D7E">
        <w:rPr>
          <w:rFonts w:ascii="Times New Roman" w:hAnsi="Times New Roman"/>
          <w:sz w:val="28"/>
          <w:szCs w:val="28"/>
        </w:rPr>
        <w:t xml:space="preserve"> </w:t>
      </w:r>
    </w:p>
    <w:p w:rsidR="00714DE3" w:rsidRPr="00494D7E" w:rsidRDefault="00714DE3" w:rsidP="00714DE3">
      <w:pPr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494D7E">
        <w:rPr>
          <w:rFonts w:eastAsia="Times New Roman" w:cs="Times New Roman"/>
          <w:b/>
          <w:sz w:val="28"/>
          <w:szCs w:val="28"/>
          <w:u w:val="single"/>
        </w:rPr>
        <w:t>На основании:</w:t>
      </w:r>
    </w:p>
    <w:p w:rsidR="00714DE3" w:rsidRPr="00494D7E" w:rsidRDefault="00714DE3" w:rsidP="00714DE3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>Статья 12.Образовательные программы Федерального закона об образовани</w:t>
      </w:r>
      <w:proofErr w:type="gramStart"/>
      <w:r w:rsidRPr="00494D7E">
        <w:rPr>
          <w:rFonts w:ascii="Times New Roman" w:hAnsi="Times New Roman"/>
          <w:sz w:val="28"/>
          <w:szCs w:val="28"/>
        </w:rPr>
        <w:t>и(</w:t>
      </w:r>
      <w:proofErr w:type="gramEnd"/>
      <w:r w:rsidRPr="00494D7E">
        <w:rPr>
          <w:rFonts w:ascii="Times New Roman" w:hAnsi="Times New Roman"/>
          <w:sz w:val="28"/>
          <w:szCs w:val="28"/>
        </w:rPr>
        <w:t xml:space="preserve">Утвержден 29 декабря 2012 года </w:t>
      </w:r>
      <w:r w:rsidRPr="00494D7E">
        <w:rPr>
          <w:rFonts w:ascii="Times New Roman" w:hAnsi="Times New Roman"/>
          <w:sz w:val="28"/>
          <w:szCs w:val="28"/>
          <w:lang w:val="en-US"/>
        </w:rPr>
        <w:t>N</w:t>
      </w:r>
      <w:r w:rsidRPr="00494D7E">
        <w:rPr>
          <w:rFonts w:ascii="Times New Roman" w:hAnsi="Times New Roman"/>
          <w:sz w:val="28"/>
          <w:szCs w:val="28"/>
        </w:rPr>
        <w:t xml:space="preserve"> 273 - ФЗ)</w:t>
      </w:r>
    </w:p>
    <w:p w:rsidR="00714DE3" w:rsidRPr="00494D7E" w:rsidRDefault="00714DE3" w:rsidP="00714DE3">
      <w:pPr>
        <w:pStyle w:val="a3"/>
        <w:numPr>
          <w:ilvl w:val="0"/>
          <w:numId w:val="3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Статья 28. Компетенция, права обязанности и ответственность образовательного учреждения Федерального закона об образовании (Утвержден 29 декабря 2012 года </w:t>
      </w:r>
      <w:r w:rsidRPr="00494D7E">
        <w:rPr>
          <w:rFonts w:ascii="Times New Roman" w:hAnsi="Times New Roman"/>
          <w:sz w:val="28"/>
          <w:szCs w:val="28"/>
          <w:lang w:val="en-US"/>
        </w:rPr>
        <w:t>N</w:t>
      </w:r>
      <w:r w:rsidRPr="00494D7E">
        <w:rPr>
          <w:rFonts w:ascii="Times New Roman" w:hAnsi="Times New Roman"/>
          <w:sz w:val="28"/>
          <w:szCs w:val="28"/>
        </w:rPr>
        <w:t xml:space="preserve"> 273 - ФЗ)</w:t>
      </w:r>
    </w:p>
    <w:p w:rsidR="00714DE3" w:rsidRPr="00494D7E" w:rsidRDefault="00714DE3" w:rsidP="00714DE3">
      <w:pPr>
        <w:pStyle w:val="a3"/>
        <w:numPr>
          <w:ilvl w:val="0"/>
          <w:numId w:val="3"/>
        </w:numPr>
        <w:ind w:left="0" w:right="-456" w:firstLine="0"/>
        <w:jc w:val="left"/>
        <w:rPr>
          <w:rFonts w:ascii="Times New Roman" w:hAnsi="Times New Roman"/>
          <w:sz w:val="28"/>
          <w:szCs w:val="28"/>
        </w:rPr>
      </w:pPr>
      <w:r w:rsidRPr="00494D7E">
        <w:rPr>
          <w:rFonts w:ascii="Times New Roman" w:hAnsi="Times New Roman"/>
          <w:sz w:val="28"/>
          <w:szCs w:val="28"/>
        </w:rPr>
        <w:t xml:space="preserve">п. 4.4 Устава школы </w:t>
      </w:r>
      <w:proofErr w:type="gramStart"/>
      <w:r w:rsidRPr="00494D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4D7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494D7E">
        <w:rPr>
          <w:rFonts w:ascii="Times New Roman" w:hAnsi="Times New Roman"/>
          <w:sz w:val="28"/>
          <w:szCs w:val="28"/>
        </w:rPr>
        <w:t>Чертковского</w:t>
      </w:r>
      <w:proofErr w:type="spellEnd"/>
      <w:r w:rsidRPr="00494D7E">
        <w:rPr>
          <w:rFonts w:ascii="Times New Roman" w:hAnsi="Times New Roman"/>
          <w:sz w:val="28"/>
          <w:szCs w:val="28"/>
        </w:rPr>
        <w:t xml:space="preserve"> района Ростовской области от 14.09.2015 № 724 )</w:t>
      </w:r>
    </w:p>
    <w:p w:rsidR="00714DE3" w:rsidRPr="00494D7E" w:rsidRDefault="00714DE3" w:rsidP="00714D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4DE3" w:rsidRPr="00494D7E" w:rsidRDefault="004E4C60" w:rsidP="004E4C60">
      <w:pPr>
        <w:jc w:val="center"/>
        <w:rPr>
          <w:rFonts w:cs="Times New Roman"/>
          <w:b/>
          <w:sz w:val="28"/>
          <w:szCs w:val="28"/>
          <w:u w:val="single"/>
        </w:rPr>
      </w:pPr>
      <w:r w:rsidRPr="00494D7E">
        <w:rPr>
          <w:rFonts w:cs="Times New Roman"/>
          <w:b/>
          <w:sz w:val="28"/>
          <w:szCs w:val="28"/>
          <w:u w:val="single"/>
        </w:rPr>
        <w:t>Цель</w:t>
      </w:r>
      <w:r w:rsidR="00714DE3" w:rsidRPr="00494D7E">
        <w:rPr>
          <w:rFonts w:cs="Times New Roman"/>
          <w:b/>
          <w:sz w:val="28"/>
          <w:szCs w:val="28"/>
          <w:u w:val="single"/>
        </w:rPr>
        <w:t xml:space="preserve"> и задачи программы:</w:t>
      </w:r>
    </w:p>
    <w:p w:rsidR="00714DE3" w:rsidRPr="00494D7E" w:rsidRDefault="00714DE3" w:rsidP="00714DE3">
      <w:pPr>
        <w:jc w:val="both"/>
        <w:rPr>
          <w:rFonts w:cs="Times New Roman"/>
          <w:b/>
          <w:sz w:val="28"/>
          <w:szCs w:val="28"/>
          <w:u w:val="single"/>
        </w:rPr>
      </w:pPr>
      <w:proofErr w:type="gramStart"/>
      <w:r w:rsidRPr="00494D7E">
        <w:rPr>
          <w:rFonts w:cs="Times New Roman"/>
          <w:b/>
          <w:color w:val="333333"/>
          <w:sz w:val="28"/>
          <w:szCs w:val="28"/>
          <w:shd w:val="clear" w:color="auto" w:fill="FFFFFF"/>
        </w:rPr>
        <w:t>Цель:</w:t>
      </w:r>
      <w:r w:rsidRPr="00494D7E">
        <w:rPr>
          <w:rFonts w:cs="Times New Roman"/>
          <w:color w:val="333333"/>
          <w:sz w:val="28"/>
          <w:szCs w:val="28"/>
          <w:shd w:val="clear" w:color="auto" w:fill="FFFFFF"/>
        </w:rPr>
        <w:t xml:space="preserve">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овладение элементарными практическими умениями использования приборов и инструментов для определения количественных и качественных характеристик.</w:t>
      </w:r>
      <w:proofErr w:type="gramEnd"/>
      <w:r w:rsidRPr="00494D7E">
        <w:rPr>
          <w:rFonts w:cs="Times New Roman"/>
          <w:color w:val="333333"/>
          <w:sz w:val="28"/>
          <w:szCs w:val="28"/>
          <w:shd w:val="clear" w:color="auto" w:fill="FFFFFF"/>
        </w:rPr>
        <w:t xml:space="preserve"> Овладение основами картографической грамотности и использования географической карты как одного из «языков» международного общения.</w:t>
      </w:r>
      <w:r w:rsidRPr="00494D7E">
        <w:rPr>
          <w:rFonts w:cs="Times New Roman"/>
          <w:b/>
          <w:sz w:val="28"/>
          <w:szCs w:val="28"/>
        </w:rPr>
        <w:tab/>
      </w:r>
    </w:p>
    <w:p w:rsidR="00714DE3" w:rsidRPr="00494D7E" w:rsidRDefault="00714DE3" w:rsidP="00714DE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b/>
          <w:sz w:val="28"/>
          <w:szCs w:val="28"/>
        </w:rPr>
        <w:t>Задачи:</w:t>
      </w:r>
      <w:r w:rsidRPr="00494D7E">
        <w:rPr>
          <w:color w:val="333333"/>
          <w:sz w:val="28"/>
          <w:szCs w:val="28"/>
        </w:rPr>
        <w:t xml:space="preserve"> формирование опыта ориентирования в географическом пространстве с помощью различных способов </w:t>
      </w:r>
      <w:proofErr w:type="gramStart"/>
      <w:r w:rsidRPr="00494D7E">
        <w:rPr>
          <w:color w:val="333333"/>
          <w:sz w:val="28"/>
          <w:szCs w:val="28"/>
        </w:rPr>
        <w:t xml:space="preserve">( </w:t>
      </w:r>
      <w:proofErr w:type="gramEnd"/>
      <w:r w:rsidRPr="00494D7E">
        <w:rPr>
          <w:color w:val="333333"/>
          <w:sz w:val="28"/>
          <w:szCs w:val="28"/>
        </w:rPr>
        <w:t>план, карта, приборы, объекты природы и др.), обеспечивающих реализацию собственных потребностей, интересов, проектов;</w:t>
      </w:r>
    </w:p>
    <w:p w:rsidR="00714DE3" w:rsidRPr="00494D7E" w:rsidRDefault="00714DE3" w:rsidP="00714DE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умения использовать географические приборы.</w:t>
      </w:r>
    </w:p>
    <w:p w:rsidR="00714DE3" w:rsidRPr="00494D7E" w:rsidRDefault="00714DE3" w:rsidP="00714DE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</w:t>
      </w:r>
      <w:proofErr w:type="gramStart"/>
      <w:r w:rsidRPr="00494D7E">
        <w:rPr>
          <w:color w:val="333333"/>
          <w:sz w:val="28"/>
          <w:szCs w:val="28"/>
        </w:rPr>
        <w:t xml:space="preserve">( </w:t>
      </w:r>
      <w:proofErr w:type="gramEnd"/>
      <w:r w:rsidRPr="00494D7E">
        <w:rPr>
          <w:color w:val="333333"/>
          <w:sz w:val="28"/>
          <w:szCs w:val="28"/>
        </w:rPr>
        <w:t>схемы, проекты, карты, компьютерные программы, презентации);</w:t>
      </w:r>
    </w:p>
    <w:p w:rsidR="00714DE3" w:rsidRPr="00494D7E" w:rsidRDefault="00714DE3" w:rsidP="00714DE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lastRenderedPageBreak/>
        <w:t>-выработка у обучающихся понимания общественной потребности в географических знаниях, а также</w:t>
      </w:r>
      <w:proofErr w:type="gramStart"/>
      <w:r w:rsidRPr="00494D7E">
        <w:rPr>
          <w:color w:val="333333"/>
          <w:sz w:val="28"/>
          <w:szCs w:val="28"/>
        </w:rPr>
        <w:t xml:space="preserve"> ,</w:t>
      </w:r>
      <w:proofErr w:type="gramEnd"/>
      <w:r w:rsidRPr="00494D7E">
        <w:rPr>
          <w:color w:val="333333"/>
          <w:sz w:val="28"/>
          <w:szCs w:val="28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714DE3" w:rsidRPr="00494D7E" w:rsidRDefault="00714DE3" w:rsidP="00714DE3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умения вести исследовательскую и проектную деятельность, основу которой составляют такте учебные действия</w:t>
      </w:r>
      <w:proofErr w:type="gramStart"/>
      <w:r w:rsidRPr="00494D7E">
        <w:rPr>
          <w:color w:val="333333"/>
          <w:sz w:val="28"/>
          <w:szCs w:val="28"/>
        </w:rPr>
        <w:t xml:space="preserve"> ,</w:t>
      </w:r>
      <w:proofErr w:type="gramEnd"/>
      <w:r w:rsidRPr="00494D7E">
        <w:rPr>
          <w:color w:val="333333"/>
          <w:sz w:val="28"/>
          <w:szCs w:val="28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714DE3" w:rsidRPr="00494D7E" w:rsidRDefault="00714DE3" w:rsidP="00714DE3">
      <w:pPr>
        <w:pStyle w:val="a5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rPr>
          <w:rFonts w:cs="Times New Roman"/>
          <w:b/>
          <w:sz w:val="28"/>
          <w:szCs w:val="28"/>
        </w:rPr>
      </w:pPr>
    </w:p>
    <w:p w:rsidR="00714DE3" w:rsidRPr="00494D7E" w:rsidRDefault="00714DE3" w:rsidP="00714DE3">
      <w:pPr>
        <w:pStyle w:val="a5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rPr>
          <w:rFonts w:cs="Times New Roman"/>
          <w:b/>
          <w:sz w:val="28"/>
          <w:szCs w:val="28"/>
        </w:rPr>
      </w:pPr>
    </w:p>
    <w:p w:rsidR="004E4C60" w:rsidRPr="00494D7E" w:rsidRDefault="004E4C60" w:rsidP="00714DE3">
      <w:pPr>
        <w:pStyle w:val="a5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rPr>
          <w:rFonts w:cs="Times New Roman"/>
          <w:b/>
          <w:sz w:val="28"/>
          <w:szCs w:val="28"/>
        </w:rPr>
      </w:pPr>
    </w:p>
    <w:p w:rsidR="00714DE3" w:rsidRPr="00494D7E" w:rsidRDefault="00714DE3" w:rsidP="00C27A37">
      <w:pPr>
        <w:pStyle w:val="a5"/>
        <w:tabs>
          <w:tab w:val="left" w:pos="3345"/>
          <w:tab w:val="center" w:pos="5638"/>
        </w:tabs>
        <w:spacing w:before="100" w:beforeAutospacing="1" w:after="100" w:afterAutospacing="1"/>
        <w:ind w:left="851" w:right="424" w:firstLine="501"/>
        <w:jc w:val="center"/>
        <w:rPr>
          <w:rFonts w:cs="Times New Roman"/>
          <w:b/>
          <w:sz w:val="28"/>
          <w:szCs w:val="28"/>
        </w:rPr>
      </w:pPr>
      <w:r w:rsidRPr="00494D7E">
        <w:rPr>
          <w:rFonts w:cs="Times New Roman"/>
          <w:b/>
          <w:sz w:val="28"/>
          <w:szCs w:val="28"/>
        </w:rPr>
        <w:t>Учебно-методический комплект</w:t>
      </w:r>
    </w:p>
    <w:p w:rsidR="004E4C60" w:rsidRPr="00494D7E" w:rsidRDefault="004E4C60" w:rsidP="004E4C60">
      <w:pPr>
        <w:pStyle w:val="a3"/>
        <w:numPr>
          <w:ilvl w:val="0"/>
          <w:numId w:val="4"/>
        </w:numPr>
        <w:ind w:firstLine="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D7E">
        <w:rPr>
          <w:rFonts w:ascii="Times New Roman" w:eastAsia="Times New Roman" w:hAnsi="Times New Roman"/>
          <w:color w:val="000000"/>
          <w:sz w:val="28"/>
          <w:szCs w:val="28"/>
        </w:rPr>
        <w:t>В.В. Николина, А.И. Алексеев, Е.К. Липкина;</w:t>
      </w:r>
      <w:r w:rsidRPr="00494D7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для 5-6  класса общеобразовательных учреждений»  – М.: «Просвещение», 2020.- 191 </w:t>
      </w:r>
      <w:proofErr w:type="gramStart"/>
      <w:r w:rsidRPr="00494D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94D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DE3" w:rsidRPr="00494D7E" w:rsidRDefault="00714DE3" w:rsidP="004E4C60">
      <w:pPr>
        <w:rPr>
          <w:rFonts w:eastAsia="Times New Roman" w:cs="Times New Roman"/>
          <w:b/>
          <w:sz w:val="28"/>
          <w:szCs w:val="28"/>
          <w:u w:val="single"/>
        </w:rPr>
      </w:pPr>
    </w:p>
    <w:p w:rsidR="00714DE3" w:rsidRPr="00494D7E" w:rsidRDefault="00714DE3" w:rsidP="00714DE3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714DE3" w:rsidRPr="00494D7E" w:rsidRDefault="00714DE3" w:rsidP="00714DE3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494D7E">
        <w:rPr>
          <w:rFonts w:eastAsia="Times New Roman" w:cs="Times New Roman"/>
          <w:b/>
          <w:sz w:val="28"/>
          <w:szCs w:val="28"/>
          <w:u w:val="single"/>
        </w:rPr>
        <w:t>Место учебного курса в учебном плане</w:t>
      </w:r>
    </w:p>
    <w:p w:rsidR="00714DE3" w:rsidRPr="00494D7E" w:rsidRDefault="00714DE3" w:rsidP="00714DE3">
      <w:pPr>
        <w:rPr>
          <w:rFonts w:eastAsia="Times New Roman" w:cs="Times New Roman"/>
          <w:sz w:val="28"/>
          <w:szCs w:val="28"/>
        </w:rPr>
      </w:pPr>
      <w:r w:rsidRPr="00494D7E">
        <w:rPr>
          <w:rStyle w:val="FontStyle13"/>
          <w:color w:val="FF0000"/>
          <w:sz w:val="28"/>
          <w:szCs w:val="28"/>
        </w:rPr>
        <w:t xml:space="preserve">В федеральном базисном учебном плане  на учебный предмет география в 5 классе     отводится </w:t>
      </w:r>
      <w:r w:rsidRPr="00494D7E">
        <w:rPr>
          <w:rStyle w:val="FontStyle13"/>
          <w:b/>
          <w:color w:val="FF0000"/>
          <w:sz w:val="28"/>
          <w:szCs w:val="28"/>
          <w:u w:val="single"/>
        </w:rPr>
        <w:t>__1_</w:t>
      </w:r>
      <w:r w:rsidRPr="00494D7E">
        <w:rPr>
          <w:rStyle w:val="FontStyle13"/>
          <w:color w:val="FF0000"/>
          <w:sz w:val="28"/>
          <w:szCs w:val="28"/>
        </w:rPr>
        <w:t xml:space="preserve"> час в неделю.</w:t>
      </w:r>
      <w:r w:rsidRPr="00494D7E">
        <w:rPr>
          <w:rFonts w:eastAsia="Times New Roman" w:cs="Times New Roman"/>
          <w:sz w:val="28"/>
          <w:szCs w:val="28"/>
        </w:rPr>
        <w:t xml:space="preserve"> Календарный учебный график МБОУ Тарасово - </w:t>
      </w:r>
      <w:proofErr w:type="spellStart"/>
      <w:r w:rsidRPr="00494D7E">
        <w:rPr>
          <w:rFonts w:eastAsia="Times New Roman" w:cs="Times New Roman"/>
          <w:sz w:val="28"/>
          <w:szCs w:val="28"/>
        </w:rPr>
        <w:t>Меловской</w:t>
      </w:r>
      <w:proofErr w:type="spellEnd"/>
      <w:r w:rsidRPr="00494D7E">
        <w:rPr>
          <w:rFonts w:eastAsia="Times New Roman" w:cs="Times New Roman"/>
          <w:sz w:val="28"/>
          <w:szCs w:val="28"/>
        </w:rPr>
        <w:t xml:space="preserve"> СОШ  на 20</w:t>
      </w:r>
      <w:r w:rsidR="004E4C60" w:rsidRPr="00494D7E">
        <w:rPr>
          <w:rFonts w:eastAsia="Times New Roman" w:cs="Times New Roman"/>
          <w:sz w:val="28"/>
          <w:szCs w:val="28"/>
        </w:rPr>
        <w:t>20</w:t>
      </w:r>
      <w:r w:rsidRPr="00494D7E">
        <w:rPr>
          <w:rFonts w:eastAsia="Times New Roman" w:cs="Times New Roman"/>
          <w:sz w:val="28"/>
          <w:szCs w:val="28"/>
        </w:rPr>
        <w:t>-202</w:t>
      </w:r>
      <w:r w:rsidR="004E4C60" w:rsidRPr="00494D7E">
        <w:rPr>
          <w:rFonts w:eastAsia="Times New Roman" w:cs="Times New Roman"/>
          <w:sz w:val="28"/>
          <w:szCs w:val="28"/>
        </w:rPr>
        <w:t>1</w:t>
      </w:r>
      <w:r w:rsidRPr="00494D7E">
        <w:rPr>
          <w:rFonts w:eastAsia="Times New Roman" w:cs="Times New Roman"/>
          <w:sz w:val="28"/>
          <w:szCs w:val="28"/>
        </w:rPr>
        <w:t>учебный год предусматривает 35 учебных недель. В соответствии с  ФГОС  и учебным планом школы на 20</w:t>
      </w:r>
      <w:r w:rsidR="004E4C60" w:rsidRPr="00494D7E">
        <w:rPr>
          <w:rFonts w:eastAsia="Times New Roman" w:cs="Times New Roman"/>
          <w:sz w:val="28"/>
          <w:szCs w:val="28"/>
        </w:rPr>
        <w:t>20</w:t>
      </w:r>
      <w:r w:rsidRPr="00494D7E">
        <w:rPr>
          <w:rFonts w:eastAsia="Times New Roman" w:cs="Times New Roman"/>
          <w:sz w:val="28"/>
          <w:szCs w:val="28"/>
        </w:rPr>
        <w:t>-202</w:t>
      </w:r>
      <w:r w:rsidR="004E4C60" w:rsidRPr="00494D7E">
        <w:rPr>
          <w:rFonts w:eastAsia="Times New Roman" w:cs="Times New Roman"/>
          <w:sz w:val="28"/>
          <w:szCs w:val="28"/>
        </w:rPr>
        <w:t>1</w:t>
      </w:r>
      <w:r w:rsidRPr="00494D7E">
        <w:rPr>
          <w:rFonts w:eastAsia="Times New Roman" w:cs="Times New Roman"/>
          <w:sz w:val="28"/>
          <w:szCs w:val="28"/>
        </w:rPr>
        <w:t xml:space="preserve">уч. год  для основного  образования  на учебный предмет   география  в </w:t>
      </w:r>
      <w:r w:rsidRPr="00494D7E">
        <w:rPr>
          <w:rFonts w:eastAsia="Times New Roman" w:cs="Times New Roman"/>
          <w:sz w:val="28"/>
          <w:szCs w:val="28"/>
          <w:u w:val="single"/>
        </w:rPr>
        <w:t xml:space="preserve">__5 классе отводится 1 час в </w:t>
      </w:r>
      <w:proofErr w:type="gramStart"/>
      <w:r w:rsidRPr="00494D7E">
        <w:rPr>
          <w:rFonts w:eastAsia="Times New Roman" w:cs="Times New Roman"/>
          <w:sz w:val="28"/>
          <w:szCs w:val="28"/>
          <w:u w:val="single"/>
        </w:rPr>
        <w:t>неделю</w:t>
      </w:r>
      <w:proofErr w:type="gramEnd"/>
      <w:r w:rsidRPr="00494D7E">
        <w:rPr>
          <w:rFonts w:eastAsia="Times New Roman" w:cs="Times New Roman"/>
          <w:sz w:val="28"/>
          <w:szCs w:val="28"/>
        </w:rPr>
        <w:t xml:space="preserve"> т.е</w:t>
      </w:r>
      <w:r w:rsidRPr="00494D7E">
        <w:rPr>
          <w:rFonts w:eastAsia="Times New Roman" w:cs="Times New Roman"/>
          <w:sz w:val="28"/>
          <w:szCs w:val="28"/>
          <w:u w:val="single"/>
        </w:rPr>
        <w:t>._35_</w:t>
      </w:r>
      <w:r w:rsidRPr="00494D7E">
        <w:rPr>
          <w:rFonts w:eastAsia="Times New Roman" w:cs="Times New Roman"/>
          <w:sz w:val="28"/>
          <w:szCs w:val="28"/>
        </w:rPr>
        <w:t>часов  в год</w:t>
      </w:r>
    </w:p>
    <w:p w:rsidR="00714DE3" w:rsidRPr="00494D7E" w:rsidRDefault="00714DE3" w:rsidP="00714DE3">
      <w:pPr>
        <w:pStyle w:val="a5"/>
        <w:ind w:left="0"/>
        <w:rPr>
          <w:rFonts w:cs="Times New Roman"/>
          <w:color w:val="FF0000"/>
          <w:sz w:val="28"/>
          <w:szCs w:val="28"/>
        </w:rPr>
      </w:pPr>
    </w:p>
    <w:p w:rsidR="007F5DFB" w:rsidRPr="00823FEB" w:rsidRDefault="007F5DFB" w:rsidP="007F5DFB">
      <w:pPr>
        <w:pStyle w:val="Style3"/>
        <w:widowControl/>
        <w:spacing w:line="240" w:lineRule="auto"/>
        <w:ind w:firstLine="0"/>
        <w:rPr>
          <w:rStyle w:val="FontStyle11"/>
          <w:b/>
        </w:rPr>
      </w:pPr>
    </w:p>
    <w:p w:rsidR="007F5DFB" w:rsidRPr="00823FEB" w:rsidRDefault="007F5DFB" w:rsidP="007F5DFB">
      <w:pPr>
        <w:pStyle w:val="a3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7F5DFB" w:rsidRDefault="007F5DFB" w:rsidP="007F5DFB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7F5DFB" w:rsidRPr="001B3362" w:rsidRDefault="007F5DFB" w:rsidP="007F5DFB">
      <w:pPr>
        <w:pStyle w:val="a3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7F5DFB" w:rsidRPr="00823FEB" w:rsidRDefault="007F5DFB" w:rsidP="007F5DFB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F5DFB" w:rsidRPr="00823FEB" w:rsidRDefault="007F5DFB" w:rsidP="007F5DFB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7F5DFB" w:rsidRDefault="007F5DFB" w:rsidP="007F5DFB">
      <w:pPr>
        <w:pStyle w:val="a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7F5DFB" w:rsidRDefault="007F5DFB" w:rsidP="007F5D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7F5DFB" w:rsidRPr="00190198" w:rsidRDefault="007F5DFB" w:rsidP="007F5DFB">
      <w:pPr>
        <w:pStyle w:val="a3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7F5DFB" w:rsidRDefault="007F5DFB" w:rsidP="007F5DFB">
      <w:pPr>
        <w:rPr>
          <w:sz w:val="24"/>
          <w:szCs w:val="24"/>
        </w:rPr>
      </w:pPr>
      <w:r w:rsidRPr="00823FEB">
        <w:rPr>
          <w:sz w:val="24"/>
          <w:szCs w:val="24"/>
        </w:rPr>
        <w:t>и другими.</w:t>
      </w:r>
    </w:p>
    <w:p w:rsidR="007F5DFB" w:rsidRPr="000C7CAC" w:rsidRDefault="007F5DFB" w:rsidP="007F5D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C7CAC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>географии в 5 классе  рассчитана на 35</w:t>
      </w:r>
      <w:r w:rsidRPr="000C7CAC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0C7C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7CAC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 полном объёме.</w:t>
      </w:r>
    </w:p>
    <w:p w:rsidR="007F5DFB" w:rsidRPr="00B97CC4" w:rsidRDefault="007F5DFB" w:rsidP="007F5DFB">
      <w:pPr>
        <w:pStyle w:val="a3"/>
        <w:rPr>
          <w:rFonts w:ascii="Times New Roman" w:hAnsi="Times New Roman"/>
          <w:sz w:val="24"/>
          <w:szCs w:val="24"/>
        </w:rPr>
      </w:pPr>
    </w:p>
    <w:p w:rsidR="007F5DFB" w:rsidRDefault="007F5DFB" w:rsidP="007F5DFB">
      <w:pPr>
        <w:widowControl w:val="0"/>
        <w:spacing w:line="226" w:lineRule="exact"/>
        <w:rPr>
          <w:b/>
          <w:color w:val="000000"/>
          <w:sz w:val="28"/>
          <w:szCs w:val="28"/>
          <w:u w:val="double"/>
          <w:lang w:bidi="ru-RU"/>
        </w:rPr>
      </w:pPr>
    </w:p>
    <w:p w:rsidR="00714DE3" w:rsidRPr="00494D7E" w:rsidRDefault="00714DE3" w:rsidP="00714DE3">
      <w:pPr>
        <w:ind w:firstLine="709"/>
        <w:jc w:val="both"/>
        <w:rPr>
          <w:rStyle w:val="dash0410005f0431005f0437005f0430005f0446005f0020005f0441005f043f005f0438005f0441005f043a005f0430005f005fchar1char1"/>
          <w:rFonts w:eastAsia="PragmaticaCondC"/>
          <w:b/>
          <w:sz w:val="28"/>
          <w:szCs w:val="28"/>
        </w:rPr>
      </w:pPr>
      <w:r w:rsidRPr="00494D7E">
        <w:rPr>
          <w:rFonts w:eastAsia="PragmaticaCondC" w:cs="Times New Roman"/>
          <w:b/>
          <w:sz w:val="28"/>
          <w:szCs w:val="28"/>
        </w:rPr>
        <w:t>Раздел</w:t>
      </w:r>
      <w:r w:rsidR="000324D1">
        <w:rPr>
          <w:rFonts w:eastAsia="PragmaticaCondC" w:cs="Times New Roman"/>
          <w:b/>
          <w:sz w:val="28"/>
          <w:szCs w:val="28"/>
        </w:rPr>
        <w:t xml:space="preserve"> №</w:t>
      </w:r>
      <w:r w:rsidRPr="00494D7E">
        <w:rPr>
          <w:rFonts w:eastAsia="PragmaticaCondC" w:cs="Times New Roman"/>
          <w:b/>
          <w:sz w:val="28"/>
          <w:szCs w:val="28"/>
        </w:rPr>
        <w:t xml:space="preserve"> 2.</w:t>
      </w:r>
      <w:r w:rsidRPr="00494D7E">
        <w:rPr>
          <w:rFonts w:eastAsia="PragmaticaCondC" w:cs="Times New Roman"/>
          <w:b/>
          <w:sz w:val="28"/>
          <w:szCs w:val="28"/>
        </w:rPr>
        <w:tab/>
      </w:r>
      <w:r w:rsidR="00F11BA3">
        <w:rPr>
          <w:rFonts w:eastAsia="PragmaticaCondC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b/>
          <w:bCs/>
          <w:color w:val="333333"/>
          <w:sz w:val="28"/>
          <w:szCs w:val="28"/>
        </w:rPr>
        <w:t>ЛИЧНОСТНЫЕ: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1"/>
          <w:szCs w:val="21"/>
        </w:rPr>
        <w:t>-</w:t>
      </w:r>
      <w:r w:rsidRPr="00494D7E">
        <w:rPr>
          <w:color w:val="333333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lastRenderedPageBreak/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94D7E">
        <w:rPr>
          <w:color w:val="333333"/>
          <w:sz w:val="28"/>
          <w:szCs w:val="28"/>
        </w:rPr>
        <w:t>-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ответственного отношения к учению.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 Формирование основ экологической культуры.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b/>
          <w:bCs/>
          <w:color w:val="333333"/>
          <w:sz w:val="28"/>
          <w:szCs w:val="28"/>
        </w:rPr>
        <w:t>МЕТАПРЕДМЕТНЫЕ: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i/>
          <w:iCs/>
          <w:color w:val="333333"/>
          <w:sz w:val="28"/>
          <w:szCs w:val="28"/>
        </w:rPr>
        <w:t>Регулятивные УУД: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-самостоятельно обнаруживать и формулировать учебную проблему, определять цель;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определять критерии для сравнения фактов, явлений, событий, объектов;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494D7E">
        <w:rPr>
          <w:color w:val="333333"/>
          <w:sz w:val="28"/>
          <w:szCs w:val="28"/>
        </w:rPr>
        <w:t>из</w:t>
      </w:r>
      <w:proofErr w:type="gramEnd"/>
      <w:r w:rsidRPr="00494D7E">
        <w:rPr>
          <w:color w:val="333333"/>
          <w:sz w:val="28"/>
          <w:szCs w:val="28"/>
        </w:rPr>
        <w:t xml:space="preserve"> предложенных, а также искать их самостоятельно;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-составлять (индивидуально или в группе) план решения проблемы (выполнения проекта);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-в диалоге с учителем совершенствовать самостоятельно выбранные критерии оценки.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i/>
          <w:iCs/>
          <w:color w:val="333333"/>
          <w:sz w:val="28"/>
          <w:szCs w:val="28"/>
        </w:rPr>
        <w:lastRenderedPageBreak/>
        <w:t>Познавательные УУД: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-анализировать связи соподчинения и зависимости между компонентами объекта;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-выявлять причинно-следственные связи;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-осуществлять сравнение и классификацию, самостоятельно выбирая критерии для указанных логических операций;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-строить </w:t>
      </w:r>
      <w:proofErr w:type="gramStart"/>
      <w:r w:rsidRPr="00494D7E">
        <w:rPr>
          <w:color w:val="333333"/>
          <w:sz w:val="28"/>
          <w:szCs w:val="28"/>
        </w:rPr>
        <w:t>логическое рассуждение</w:t>
      </w:r>
      <w:proofErr w:type="gramEnd"/>
      <w:r w:rsidRPr="00494D7E">
        <w:rPr>
          <w:color w:val="333333"/>
          <w:sz w:val="28"/>
          <w:szCs w:val="28"/>
        </w:rPr>
        <w:t>, включающее установление причинно-следственных связей;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-создавать схематические модели с выделением существенных характеристик объекта;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-составлять тезисы, различные виды планов (простых, сложных и т. п.);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-преобразовывать информацию из одного вида в другой (таблицу в текст и т. д.);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i/>
          <w:iCs/>
          <w:color w:val="333333"/>
          <w:sz w:val="28"/>
          <w:szCs w:val="28"/>
        </w:rPr>
        <w:t>Коммуникативные УУД</w:t>
      </w:r>
      <w:r w:rsidRPr="00494D7E">
        <w:rPr>
          <w:color w:val="333333"/>
          <w:sz w:val="28"/>
          <w:szCs w:val="28"/>
        </w:rPr>
        <w:t>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-самостоятельно организовывать учебное взаимодействие в группе (определять общие цели, договариваться друг с другом и т. д.);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-выслушивать и объективно оценивать другого;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-в дискуссии уметь выдвинуть аргументы и контраргументы;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-учиться критично относиться к своему мнению, с достоинством признавать </w:t>
      </w:r>
      <w:proofErr w:type="gramStart"/>
      <w:r w:rsidRPr="00494D7E">
        <w:rPr>
          <w:color w:val="333333"/>
          <w:sz w:val="28"/>
          <w:szCs w:val="28"/>
        </w:rPr>
        <w:t>-о</w:t>
      </w:r>
      <w:proofErr w:type="gramEnd"/>
      <w:r w:rsidRPr="00494D7E">
        <w:rPr>
          <w:color w:val="333333"/>
          <w:sz w:val="28"/>
          <w:szCs w:val="28"/>
        </w:rPr>
        <w:t>шибочность своего мнения и корректировать его;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-понимая позицию другого, различать в его речи: мнение (точку зрения), доказательство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(аргументы), факты (гипотезы, аксиомы, теории);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-уметь взглянуть на ситуацию с иной позиции и договариваться с людьми иных позиций;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-уметь вести диалог, вырабатывая общее решение.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494D7E">
        <w:rPr>
          <w:color w:val="333333"/>
          <w:sz w:val="28"/>
          <w:szCs w:val="28"/>
        </w:rPr>
        <w:t>для</w:t>
      </w:r>
      <w:proofErr w:type="gramEnd"/>
      <w:r w:rsidRPr="00494D7E">
        <w:rPr>
          <w:color w:val="333333"/>
          <w:sz w:val="28"/>
          <w:szCs w:val="28"/>
        </w:rPr>
        <w:t>: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-сохранения здоровья и соблюдения норм экологического поведения;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 xml:space="preserve">-сохранения окружающей среды и </w:t>
      </w:r>
      <w:proofErr w:type="spellStart"/>
      <w:r w:rsidRPr="00494D7E">
        <w:rPr>
          <w:color w:val="333333"/>
          <w:sz w:val="28"/>
          <w:szCs w:val="28"/>
        </w:rPr>
        <w:t>социальноответственного</w:t>
      </w:r>
      <w:proofErr w:type="spellEnd"/>
      <w:r w:rsidRPr="00494D7E">
        <w:rPr>
          <w:color w:val="333333"/>
          <w:sz w:val="28"/>
          <w:szCs w:val="28"/>
        </w:rPr>
        <w:t xml:space="preserve"> поведения в ней;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-адаптации к условиям проживания на определенной территории;</w:t>
      </w:r>
    </w:p>
    <w:p w:rsidR="004E4C60" w:rsidRPr="00494D7E" w:rsidRDefault="004E4C60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самостоятельному оцениванию уровня безопасности окружающей среды как сферы жизнедеятельности.</w:t>
      </w:r>
    </w:p>
    <w:p w:rsidR="004E4C60" w:rsidRPr="00494D7E" w:rsidRDefault="005B7ED6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b/>
          <w:bCs/>
          <w:color w:val="333333"/>
          <w:sz w:val="28"/>
          <w:szCs w:val="28"/>
        </w:rPr>
        <w:t>Планируемые  результаты изучения учебного предмета «География» в 5 классе:</w:t>
      </w:r>
    </w:p>
    <w:p w:rsidR="004E4C60" w:rsidRPr="00494D7E" w:rsidRDefault="005B7ED6" w:rsidP="004E4C60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i/>
          <w:iCs/>
          <w:color w:val="333333"/>
          <w:sz w:val="28"/>
          <w:szCs w:val="28"/>
        </w:rPr>
        <w:t xml:space="preserve">Обучающийся </w:t>
      </w:r>
      <w:r w:rsidR="004E4C60" w:rsidRPr="00494D7E">
        <w:rPr>
          <w:i/>
          <w:iCs/>
          <w:color w:val="333333"/>
          <w:sz w:val="28"/>
          <w:szCs w:val="28"/>
        </w:rPr>
        <w:t>научится: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работать с разными источниками географической информации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lastRenderedPageBreak/>
        <w:t>выделять, описывать и объяснять существенные признаки географических объектов и явлений,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картографической грамотности и использование географической карты, как одного из «языков» международного общения;</w:t>
      </w:r>
    </w:p>
    <w:p w:rsidR="004E4C60" w:rsidRPr="00494D7E" w:rsidRDefault="005B7ED6" w:rsidP="005B7ED6">
      <w:pPr>
        <w:pStyle w:val="a8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proofErr w:type="gramStart"/>
      <w:r w:rsidRPr="00494D7E">
        <w:rPr>
          <w:i/>
          <w:iCs/>
          <w:color w:val="333333"/>
          <w:sz w:val="28"/>
          <w:szCs w:val="28"/>
        </w:rPr>
        <w:t>Обучающийся</w:t>
      </w:r>
      <w:proofErr w:type="gramEnd"/>
      <w:r w:rsidRPr="00494D7E">
        <w:rPr>
          <w:i/>
          <w:iCs/>
          <w:color w:val="333333"/>
          <w:sz w:val="28"/>
          <w:szCs w:val="28"/>
        </w:rPr>
        <w:t xml:space="preserve"> </w:t>
      </w:r>
      <w:r w:rsidR="004E4C60" w:rsidRPr="00494D7E">
        <w:rPr>
          <w:i/>
          <w:iCs/>
          <w:color w:val="333333"/>
          <w:sz w:val="28"/>
          <w:szCs w:val="28"/>
        </w:rPr>
        <w:t>получит возможность научиться: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владеть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4E4C60" w:rsidRPr="00494D7E" w:rsidRDefault="004E4C60" w:rsidP="004E4C60">
      <w:pPr>
        <w:pStyle w:val="a8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94D7E">
        <w:rPr>
          <w:color w:val="333333"/>
          <w:sz w:val="28"/>
          <w:szCs w:val="28"/>
        </w:rPr>
        <w:t>соблюдать меры безопасности в случае природных стихийных бедствий и техногенных катастроф.</w:t>
      </w:r>
    </w:p>
    <w:p w:rsidR="009E4957" w:rsidRPr="00494D7E" w:rsidRDefault="00776AE8" w:rsidP="00776AE8">
      <w:pPr>
        <w:jc w:val="center"/>
        <w:rPr>
          <w:rFonts w:cs="Times New Roman"/>
          <w:b/>
          <w:sz w:val="28"/>
          <w:szCs w:val="28"/>
        </w:rPr>
      </w:pPr>
      <w:r w:rsidRPr="00494D7E">
        <w:rPr>
          <w:rFonts w:cs="Times New Roman"/>
          <w:b/>
          <w:sz w:val="28"/>
          <w:szCs w:val="28"/>
        </w:rPr>
        <w:t xml:space="preserve">Раздел </w:t>
      </w:r>
      <w:r w:rsidR="000324D1">
        <w:rPr>
          <w:rFonts w:cs="Times New Roman"/>
          <w:b/>
          <w:sz w:val="28"/>
          <w:szCs w:val="28"/>
        </w:rPr>
        <w:t xml:space="preserve">№ </w:t>
      </w:r>
      <w:r w:rsidRPr="00494D7E">
        <w:rPr>
          <w:rFonts w:cs="Times New Roman"/>
          <w:b/>
          <w:sz w:val="28"/>
          <w:szCs w:val="28"/>
        </w:rPr>
        <w:t xml:space="preserve"> 3. Содержание учебного предмета</w:t>
      </w:r>
    </w:p>
    <w:p w:rsidR="00130AD8" w:rsidRPr="00494D7E" w:rsidRDefault="00130AD8" w:rsidP="00130AD8">
      <w:pPr>
        <w:widowControl w:val="0"/>
        <w:shd w:val="clear" w:color="auto" w:fill="FFFFFF"/>
        <w:tabs>
          <w:tab w:val="left" w:pos="518"/>
          <w:tab w:val="left" w:pos="709"/>
        </w:tabs>
        <w:suppressAutoHyphens/>
        <w:autoSpaceDN w:val="0"/>
        <w:textAlignment w:val="baseline"/>
        <w:rPr>
          <w:rFonts w:eastAsia="Andale Sans UI" w:cs="Times New Roman"/>
          <w:b/>
          <w:color w:val="000000"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widowControl w:val="0"/>
        <w:shd w:val="clear" w:color="auto" w:fill="FFFFFF"/>
        <w:tabs>
          <w:tab w:val="left" w:pos="518"/>
          <w:tab w:val="left" w:pos="709"/>
        </w:tabs>
        <w:suppressAutoHyphens/>
        <w:autoSpaceDN w:val="0"/>
        <w:jc w:val="center"/>
        <w:textAlignment w:val="baseline"/>
        <w:rPr>
          <w:rFonts w:eastAsia="Andale Sans UI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color w:val="000000"/>
          <w:kern w:val="3"/>
          <w:sz w:val="28"/>
          <w:szCs w:val="28"/>
          <w:lang w:eastAsia="ja-JP" w:bidi="fa-IR"/>
        </w:rPr>
        <w:t>Раздел 1. Географическое изучение Земли.  (7 часов)</w:t>
      </w:r>
    </w:p>
    <w:p w:rsidR="00130AD8" w:rsidRPr="00494D7E" w:rsidRDefault="00130AD8" w:rsidP="00130AD8">
      <w:pPr>
        <w:widowControl w:val="0"/>
        <w:shd w:val="clear" w:color="auto" w:fill="FFFFFF"/>
        <w:tabs>
          <w:tab w:val="left" w:pos="518"/>
          <w:tab w:val="left" w:pos="709"/>
        </w:tabs>
        <w:suppressAutoHyphens/>
        <w:autoSpaceDN w:val="0"/>
        <w:textAlignment w:val="baseline"/>
        <w:rPr>
          <w:rFonts w:eastAsia="Andale Sans UI" w:cs="Times New Roman"/>
          <w:b/>
          <w:color w:val="000000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color w:val="000000"/>
          <w:kern w:val="3"/>
          <w:sz w:val="28"/>
          <w:szCs w:val="28"/>
          <w:lang w:eastAsia="ja-JP" w:bidi="fa-IR"/>
        </w:rPr>
        <w:t>Введение. География – наука о планете Земля.  (1 час)</w:t>
      </w:r>
    </w:p>
    <w:p w:rsidR="00130AD8" w:rsidRPr="00494D7E" w:rsidRDefault="00130AD8" w:rsidP="00130AD8">
      <w:pPr>
        <w:widowControl w:val="0"/>
        <w:shd w:val="clear" w:color="auto" w:fill="FFFFFF"/>
        <w:tabs>
          <w:tab w:val="left" w:pos="518"/>
          <w:tab w:val="left" w:pos="709"/>
        </w:tabs>
        <w:suppressAutoHyphens/>
        <w:autoSpaceDN w:val="0"/>
        <w:textAlignment w:val="baseline"/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Что изучает география. Географические объекты, процессы и явления. Как география изучает Землю.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Тема 1.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географических</w:t>
      </w:r>
      <w:proofErr w:type="spellEnd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Земле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val="de-DE" w:eastAsia="ja-JP" w:bidi="fa-IR"/>
        </w:rPr>
        <w:t xml:space="preserve">. </w:t>
      </w: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(6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География в древности: Древняя Индия, Древний Египет, Древний Восток, Древняя Греция. Учёные античного мира – Аристотель, Эратосфен,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Птолимей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Фернана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Современные географические исследования. Исследования полярных областей Земли. Изучение Мирового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оеана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.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Космичесские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географоф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lastRenderedPageBreak/>
        <w:t>Практические работы: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Раздел 2. Земля – планета Солнечной системы. (5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Тема 2. Мы во Вселенной. (5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весннего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и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осеннго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равноденствия, летнего и зимнего солнцестояния. Неравномерное распределение солнечного света и тепла на поверхности Земли. Пояса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освещенности</w:t>
      </w:r>
      <w:proofErr w:type="gram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.о</w:t>
      </w:r>
      <w:proofErr w:type="gram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пики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и полярные круги. Влияние Космоса на Землю и жизнь людей. Текущий контроль.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Практические работы: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«Характеристика событий, происходящих на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эваторе</w:t>
      </w:r>
      <w:proofErr w:type="spellEnd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, в тропиках, на полярных кругах и полюсах Земли в дни равноденствий и солнцестояний».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«Выявление закономерностей изменения </w:t>
      </w:r>
      <w:proofErr w:type="spellStart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продолжитльности</w:t>
      </w:r>
      <w:proofErr w:type="spellEnd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 дня и высоты Солнца над горизонтом в зависимости от времени года на территории своей местности».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Раздел 3. Изображения земной поверхности. </w:t>
      </w:r>
      <w:proofErr w:type="gramStart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( </w:t>
      </w:r>
      <w:proofErr w:type="gramEnd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10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Тема 3. План и топографическая карта. (3 часа)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Глобус, план.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 План местности. Определение направлений на плане. Глазомерная съемка. Полярная и маршрутная съемки. Ориентирование по плану местности. Разнообразие планов и области их применения.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Практические работы: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«Проведение полярной съёмки и составление плана местности»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Тема 4. Географические карты. (7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Гринвичевский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) меридиан. Географические координаты. Географическая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щирота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и географическая долгота. Измерение расстояний по карте. Использование карт в жизни людей.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Практические работы: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«Определение направлений и расстояний на карте».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«Определение географических координат точек на глобусе и картах»</w:t>
      </w:r>
      <w:bookmarkStart w:id="0" w:name="_GoBack"/>
      <w:bookmarkEnd w:id="0"/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Раздел 4. Оболочки Земли. </w:t>
      </w:r>
      <w:proofErr w:type="gramStart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( </w:t>
      </w:r>
      <w:proofErr w:type="gramEnd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13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Тема 5. Литосфера – каменная оболочка Земли. </w:t>
      </w:r>
      <w:proofErr w:type="gramStart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( </w:t>
      </w:r>
      <w:proofErr w:type="gramEnd"/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13 часов)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Литосфера – твёрдая оболочка Земли. Внутреннее строение Земли: материковая </w:t>
      </w:r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lastRenderedPageBreak/>
        <w:t xml:space="preserve">(континентальная)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 Рельеф земной поверхности. Планетарные формы рельефа – материки и впадины океанов. Острова. Формы рельефа суши: горы и равнины. Различие гор по высоте. Разнообразие равнин по высоте. Виды равнин по внешнему признаку. Внутренние и внешние процессы образования рельефа. Движения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литосферных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плит. Образование гор. Вулканы и землетрясения. Выветривание –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разруение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внутренних и внешних сил. Деятельность человека, преобразующая земную поверхность, и связанные с ней экологические проблемы. Рельеф дна Мирового океана. Части подводных окраин материков. </w:t>
      </w:r>
      <w:proofErr w:type="spellStart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>Срединно</w:t>
      </w:r>
      <w:proofErr w:type="spellEnd"/>
      <w:r w:rsidRPr="00494D7E">
        <w:rPr>
          <w:rFonts w:eastAsia="Andale Sans UI" w:cs="Times New Roman"/>
          <w:kern w:val="3"/>
          <w:sz w:val="28"/>
          <w:szCs w:val="28"/>
          <w:lang w:eastAsia="ja-JP" w:bidi="fa-IR"/>
        </w:rPr>
        <w:t xml:space="preserve"> океанические хребты. Ложе океана, его рельеф. Итоговый контроль.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Практические работы: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«Сравнение свойств горных пород».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>«Нанесение на контурную карту географического положения островов, полуостровов, высочайших гор и обширных равнин мира».</w:t>
      </w:r>
    </w:p>
    <w:p w:rsidR="00130AD8" w:rsidRPr="00494D7E" w:rsidRDefault="00130AD8" w:rsidP="00130AD8">
      <w:pPr>
        <w:pStyle w:val="a5"/>
        <w:widowControl w:val="0"/>
        <w:numPr>
          <w:ilvl w:val="0"/>
          <w:numId w:val="6"/>
        </w:numPr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b/>
          <w:kern w:val="3"/>
          <w:sz w:val="28"/>
          <w:szCs w:val="28"/>
          <w:lang w:eastAsia="ja-JP" w:bidi="fa-IR"/>
        </w:rPr>
      </w:pPr>
      <w:r w:rsidRPr="00494D7E">
        <w:rPr>
          <w:rFonts w:eastAsia="Andale Sans UI" w:cs="Times New Roman"/>
          <w:b/>
          <w:kern w:val="3"/>
          <w:sz w:val="28"/>
          <w:szCs w:val="28"/>
          <w:lang w:eastAsia="ja-JP" w:bidi="fa-IR"/>
        </w:rPr>
        <w:t xml:space="preserve"> «Описание местоположения горной системы или равнины по физической карте».</w:t>
      </w: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Andale Sans UI" w:cs="Times New Roman"/>
          <w:kern w:val="3"/>
          <w:sz w:val="28"/>
          <w:szCs w:val="28"/>
          <w:lang w:eastAsia="ja-JP" w:bidi="fa-IR"/>
        </w:rPr>
      </w:pPr>
    </w:p>
    <w:p w:rsidR="00130AD8" w:rsidRPr="00494D7E" w:rsidRDefault="00130AD8" w:rsidP="00130AD8">
      <w:pPr>
        <w:pStyle w:val="a9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494D7E" w:rsidRPr="00494D7E" w:rsidRDefault="00494D7E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1FFE" w:rsidRDefault="00131FFE" w:rsidP="00776AE8">
      <w:pPr>
        <w:jc w:val="center"/>
        <w:rPr>
          <w:rFonts w:cs="Times New Roman"/>
          <w:b/>
          <w:sz w:val="28"/>
          <w:szCs w:val="28"/>
        </w:rPr>
      </w:pPr>
    </w:p>
    <w:p w:rsidR="00131FFE" w:rsidRDefault="00131FFE" w:rsidP="00776AE8">
      <w:pPr>
        <w:jc w:val="center"/>
        <w:rPr>
          <w:rFonts w:cs="Times New Roman"/>
          <w:b/>
          <w:sz w:val="28"/>
          <w:szCs w:val="28"/>
        </w:rPr>
      </w:pPr>
    </w:p>
    <w:p w:rsidR="00131FFE" w:rsidRDefault="00131FFE" w:rsidP="00776AE8">
      <w:pPr>
        <w:jc w:val="center"/>
        <w:rPr>
          <w:rFonts w:cs="Times New Roman"/>
          <w:b/>
          <w:sz w:val="28"/>
          <w:szCs w:val="28"/>
        </w:rPr>
      </w:pPr>
    </w:p>
    <w:p w:rsidR="00131FFE" w:rsidRDefault="00131FFE" w:rsidP="00776AE8">
      <w:pPr>
        <w:jc w:val="center"/>
        <w:rPr>
          <w:rFonts w:cs="Times New Roman"/>
          <w:b/>
          <w:sz w:val="28"/>
          <w:szCs w:val="28"/>
        </w:rPr>
      </w:pPr>
    </w:p>
    <w:p w:rsidR="00131FFE" w:rsidRPr="00494D7E" w:rsidRDefault="00131FFE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776AE8">
      <w:pPr>
        <w:jc w:val="center"/>
        <w:rPr>
          <w:rFonts w:cs="Times New Roman"/>
          <w:b/>
          <w:sz w:val="28"/>
          <w:szCs w:val="28"/>
        </w:rPr>
      </w:pPr>
    </w:p>
    <w:p w:rsidR="00130AD8" w:rsidRPr="00494D7E" w:rsidRDefault="00130AD8" w:rsidP="00130A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94D7E">
        <w:rPr>
          <w:rFonts w:ascii="Times New Roman" w:hAnsi="Times New Roman"/>
          <w:b/>
          <w:sz w:val="28"/>
          <w:szCs w:val="28"/>
        </w:rPr>
        <w:t>Раздел</w:t>
      </w:r>
      <w:r w:rsidR="000324D1">
        <w:rPr>
          <w:rFonts w:ascii="Times New Roman" w:hAnsi="Times New Roman"/>
          <w:b/>
          <w:sz w:val="28"/>
          <w:szCs w:val="28"/>
        </w:rPr>
        <w:t xml:space="preserve"> №</w:t>
      </w:r>
      <w:r w:rsidRPr="00494D7E">
        <w:rPr>
          <w:rFonts w:ascii="Times New Roman" w:hAnsi="Times New Roman"/>
          <w:b/>
          <w:sz w:val="28"/>
          <w:szCs w:val="28"/>
        </w:rPr>
        <w:t xml:space="preserve"> 4. Тематическое планирование.</w:t>
      </w:r>
    </w:p>
    <w:p w:rsidR="00130AD8" w:rsidRPr="00494D7E" w:rsidRDefault="00130AD8" w:rsidP="00130AD8">
      <w:pPr>
        <w:rPr>
          <w:rFonts w:cs="Times New Roman"/>
          <w:b/>
          <w:sz w:val="28"/>
          <w:szCs w:val="28"/>
        </w:rPr>
      </w:pPr>
    </w:p>
    <w:tbl>
      <w:tblPr>
        <w:tblStyle w:val="ab"/>
        <w:tblW w:w="5176" w:type="pct"/>
        <w:tblInd w:w="-176" w:type="dxa"/>
        <w:tblLayout w:type="fixed"/>
        <w:tblLook w:val="04A0"/>
      </w:tblPr>
      <w:tblGrid>
        <w:gridCol w:w="1262"/>
        <w:gridCol w:w="1086"/>
        <w:gridCol w:w="3673"/>
        <w:gridCol w:w="3083"/>
        <w:gridCol w:w="1820"/>
      </w:tblGrid>
      <w:tr w:rsidR="000324D1" w:rsidRPr="00873951" w:rsidTr="000324D1">
        <w:trPr>
          <w:trHeight w:val="1240"/>
        </w:trPr>
        <w:tc>
          <w:tcPr>
            <w:tcW w:w="577" w:type="pct"/>
            <w:tcBorders>
              <w:bottom w:val="single" w:sz="4" w:space="0" w:color="000000" w:themeColor="text1"/>
            </w:tcBorders>
          </w:tcPr>
          <w:p w:rsidR="000324D1" w:rsidRPr="00873951" w:rsidRDefault="000324D1" w:rsidP="00131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3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  <w:p w:rsidR="000324D1" w:rsidRPr="00873951" w:rsidRDefault="000324D1" w:rsidP="00131F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курса</w:t>
            </w:r>
          </w:p>
        </w:tc>
        <w:tc>
          <w:tcPr>
            <w:tcW w:w="497" w:type="pct"/>
            <w:tcBorders>
              <w:bottom w:val="single" w:sz="4" w:space="0" w:color="000000" w:themeColor="text1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81" w:type="pct"/>
            <w:tcBorders>
              <w:bottom w:val="single" w:sz="4" w:space="0" w:color="000000" w:themeColor="text1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0324D1" w:rsidRPr="00873951" w:rsidTr="000324D1">
        <w:trPr>
          <w:trHeight w:val="318"/>
        </w:trPr>
        <w:tc>
          <w:tcPr>
            <w:tcW w:w="577" w:type="pct"/>
          </w:tcPr>
          <w:p w:rsidR="000324D1" w:rsidRPr="00873951" w:rsidRDefault="000324D1" w:rsidP="00131FFE">
            <w:pPr>
              <w:widowControl w:val="0"/>
              <w:shd w:val="clear" w:color="auto" w:fill="FFFFFF"/>
              <w:tabs>
                <w:tab w:val="left" w:pos="518"/>
                <w:tab w:val="left" w:pos="709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Раздел 1. Географическое изучение Земли.</w:t>
            </w:r>
          </w:p>
        </w:tc>
        <w:tc>
          <w:tcPr>
            <w:tcW w:w="497" w:type="pct"/>
          </w:tcPr>
          <w:p w:rsidR="000324D1" w:rsidRPr="00873951" w:rsidRDefault="00E12955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pct"/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0324D1" w:rsidRPr="00873951" w:rsidRDefault="000324D1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324D1" w:rsidRPr="00873951" w:rsidTr="000324D1">
        <w:tc>
          <w:tcPr>
            <w:tcW w:w="577" w:type="pct"/>
          </w:tcPr>
          <w:p w:rsidR="000324D1" w:rsidRPr="00873951" w:rsidRDefault="000324D1" w:rsidP="00131FFE">
            <w:pPr>
              <w:rPr>
                <w:rFonts w:cs="Times New Roman"/>
                <w:b/>
                <w:sz w:val="24"/>
                <w:szCs w:val="24"/>
              </w:rPr>
            </w:pPr>
            <w:r w:rsidRPr="00873951">
              <w:rPr>
                <w:rFonts w:eastAsia="Andale Sans UI" w:cs="Times New Roman"/>
                <w:b/>
                <w:color w:val="000000"/>
                <w:kern w:val="3"/>
                <w:sz w:val="24"/>
                <w:szCs w:val="24"/>
                <w:lang w:eastAsia="ja-JP" w:bidi="fa-IR"/>
              </w:rPr>
              <w:t>Введение. География – наука о планете Земля.</w:t>
            </w: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0324D1" w:rsidRPr="00873951" w:rsidRDefault="00E12955" w:rsidP="00131FFE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87395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81" w:type="pct"/>
          </w:tcPr>
          <w:p w:rsidR="000324D1" w:rsidRPr="00873951" w:rsidRDefault="000324D1" w:rsidP="00131FFE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873951">
              <w:rPr>
                <w:rFonts w:ascii="Times New Roman" w:hAnsi="Times New Roman"/>
                <w:szCs w:val="24"/>
              </w:rPr>
              <w:t xml:space="preserve">Что изучает география. </w:t>
            </w:r>
            <w:proofErr w:type="spellStart"/>
            <w:r w:rsidRPr="00873951">
              <w:rPr>
                <w:rFonts w:ascii="Times New Roman" w:hAnsi="Times New Roman"/>
                <w:szCs w:val="24"/>
              </w:rPr>
              <w:t>Знчение</w:t>
            </w:r>
            <w:proofErr w:type="spellEnd"/>
            <w:r w:rsidRPr="0087395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73951">
              <w:rPr>
                <w:rFonts w:ascii="Times New Roman" w:hAnsi="Times New Roman"/>
                <w:szCs w:val="24"/>
              </w:rPr>
              <w:t>гоеографических</w:t>
            </w:r>
            <w:proofErr w:type="spellEnd"/>
            <w:r w:rsidRPr="00873951">
              <w:rPr>
                <w:rFonts w:ascii="Times New Roman" w:hAnsi="Times New Roman"/>
                <w:szCs w:val="24"/>
              </w:rPr>
              <w:t xml:space="preserve"> знаний в современной жизни.</w:t>
            </w:r>
          </w:p>
          <w:p w:rsidR="000324D1" w:rsidRPr="00873951" w:rsidRDefault="000324D1" w:rsidP="00131FFE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873951">
              <w:rPr>
                <w:rFonts w:ascii="Times New Roman" w:hAnsi="Times New Roman"/>
                <w:szCs w:val="24"/>
              </w:rPr>
              <w:t>Географические методы изучения окружающей среды. Наблюдение, описание, измерение, эксперимент, моделирование.</w:t>
            </w:r>
          </w:p>
        </w:tc>
        <w:tc>
          <w:tcPr>
            <w:tcW w:w="1411" w:type="pct"/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sz w:val="24"/>
                <w:szCs w:val="24"/>
              </w:rPr>
              <w:t xml:space="preserve">Обучающиеся: учатся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t xml:space="preserve"> элементарным представлениям о географии как науке; раскрывают роль географии в жизни общества; узнают методы и задачи географической науки; проводят наблюдения элементов и явлений погоды.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 xml:space="preserve"> Осваивают основные приемы работы с учебником, аргументируют свою точку зрения; сравнивают разные точки зрения; владеют устной и письменной речью; умеют строить  монологическое высказывание; создают и преобразовывают модели и схемы для решения задач; формируют действия </w:t>
            </w:r>
            <w:proofErr w:type="spellStart"/>
            <w:r w:rsidRPr="00873951">
              <w:rPr>
                <w:rFonts w:eastAsia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3951">
              <w:rPr>
                <w:rFonts w:eastAsia="Times New Roman" w:cs="Times New Roman"/>
                <w:sz w:val="24"/>
                <w:szCs w:val="24"/>
              </w:rPr>
              <w:t>в том числе преобразование практической задачи в познавательную);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 xml:space="preserve">Планируют пути достижения цели; самостоятельно оценивают  правильность выполнения действия и вносить необходимые коррективы; адекватно используют речевые средства для объяснения содержания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lastRenderedPageBreak/>
              <w:t>совершаемых действий; самостоятельно контролируют своё время и управлять им;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>Участвуют  в коллективном обсуждении проблем, в дискуссии;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 xml:space="preserve">Осуществляют  </w:t>
            </w:r>
            <w:proofErr w:type="spellStart"/>
            <w:r w:rsidRPr="00873951">
              <w:rPr>
                <w:rFonts w:eastAsia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в форме осознанного управления своей деятельностью, направленной на достижение поставленных целей;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7395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Учатся  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</w:t>
            </w:r>
            <w:r w:rsidRPr="00873951">
              <w:rPr>
                <w:rFonts w:cs="Times New Roman"/>
                <w:sz w:val="24"/>
                <w:szCs w:val="24"/>
              </w:rPr>
              <w:t xml:space="preserve"> </w:t>
            </w:r>
            <w:r w:rsidRPr="0087395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 xml:space="preserve"> Ведут  диалог на основе взаимного уважения; корректно отстаивать свою позицию; понимать существование разных мнений и подходов к решению проблемы; используют  адекватные языковые средства для выражения своих мыслей, мотивов, потребностей.</w:t>
            </w:r>
          </w:p>
        </w:tc>
        <w:tc>
          <w:tcPr>
            <w:tcW w:w="833" w:type="pct"/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324D1" w:rsidRPr="00873951" w:rsidTr="000324D1">
        <w:trPr>
          <w:trHeight w:val="1026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 xml:space="preserve">Тема 1. </w:t>
            </w:r>
            <w:proofErr w:type="spellStart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географических</w:t>
            </w:r>
            <w:proofErr w:type="spellEnd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Земле</w:t>
            </w:r>
            <w:proofErr w:type="spellEnd"/>
            <w:r w:rsidRPr="00873951">
              <w:rPr>
                <w:rFonts w:eastAsia="Andale Sans UI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</w:p>
          <w:p w:rsidR="000324D1" w:rsidRPr="00873951" w:rsidRDefault="000324D1" w:rsidP="00131FFE">
            <w:pPr>
              <w:rPr>
                <w:rFonts w:cs="Times New Roman"/>
                <w:b/>
                <w:sz w:val="24"/>
                <w:szCs w:val="24"/>
              </w:rPr>
            </w:pP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Развитие представления человека о мире от древности до наших дней. Аристотель, Эратосфен,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Птолимей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. Великие географические открытия; их вклад в развитие цивилизации. Марко Поло, А.Никитин,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Васко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 да Гама. Открытие и исследование материков. </w:t>
            </w:r>
            <w:r w:rsidRPr="00873951">
              <w:rPr>
                <w:rFonts w:cs="Times New Roman"/>
                <w:sz w:val="24"/>
                <w:szCs w:val="24"/>
              </w:rPr>
              <w:lastRenderedPageBreak/>
              <w:t xml:space="preserve">Х.Колумб, Ф.Магеллан. Составление  таблицы: "Путешественники и учёные». Открытие и исследование материков. А.  Тасман, </w:t>
            </w:r>
            <w:proofErr w:type="gramStart"/>
            <w:r w:rsidRPr="00873951">
              <w:rPr>
                <w:rFonts w:cs="Times New Roman"/>
                <w:sz w:val="24"/>
                <w:szCs w:val="24"/>
              </w:rPr>
              <w:t>Дж</w:t>
            </w:r>
            <w:proofErr w:type="gramEnd"/>
            <w:r w:rsidRPr="00873951">
              <w:rPr>
                <w:rFonts w:cs="Times New Roman"/>
                <w:sz w:val="24"/>
                <w:szCs w:val="24"/>
              </w:rPr>
              <w:t xml:space="preserve">. Кук,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Ф.Белинсгаузен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 и М.Лазарев. Русские землепроходцы – исследователи Сибири и Дальнего Востока: Ермак, И.Москвитин, С.Дежнёв. Покорение Северного полюса.  А.Амундсен,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Р.Пири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>.</w:t>
            </w: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adjustRightInd w:val="0"/>
              <w:contextualSpacing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знают  из истории географии факты развития знаний о форме Земли, о материках, океанах, об отражении их на картах; учатся  показывать по карте пути экспедиций Х.Колумба и Ф.Магеллана; наносят  на контурную </w:t>
            </w:r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карту пути экспедиций Х.Колумба и Ф.Магеллана; показывают  на карте путь путешественников и исследователей Нового и Новейшего времени (дву</w:t>
            </w:r>
            <w:proofErr w:type="gramStart"/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х-</w:t>
            </w:r>
            <w:proofErr w:type="gramEnd"/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трех); наносят на контурную карту путь путешественников и исследователей Нового и Новейшего времени (дву</w:t>
            </w:r>
            <w:proofErr w:type="gramStart"/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х-</w:t>
            </w:r>
            <w:proofErr w:type="gramEnd"/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трех); готовят с помощью карт и дополнительных источников географической информации краткое сообщение об одном из маршрутов путешествий и результатах его географического открытия; знать о географических исследованиях в настоящее время ( наблюдения с космических кораблей); узнают  способы изучения Земли; раскрывают роль различных источников в получении географической информации.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Планируют учебную деятельность при изучении темы; аргументируют  свою точку зрения;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t>Планируют  пути достижения цели; самостоятельно оценивают  правильность выполнения действия и вносят необходимые коррективы; формируют готовность к самообразованию.</w:t>
            </w:r>
          </w:p>
          <w:p w:rsidR="000324D1" w:rsidRPr="00873951" w:rsidRDefault="000324D1" w:rsidP="00131FFE">
            <w:pPr>
              <w:adjustRightInd w:val="0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E12955" w:rsidRPr="00873951" w:rsidRDefault="00E12955" w:rsidP="00131FFE">
            <w:pPr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работа № 1.</w:t>
            </w:r>
          </w:p>
          <w:p w:rsidR="000324D1" w:rsidRPr="00873951" w:rsidRDefault="00E12955" w:rsidP="00131FFE">
            <w:pPr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</w:p>
        </w:tc>
      </w:tr>
      <w:tr w:rsidR="000324D1" w:rsidRPr="00873951" w:rsidTr="000324D1">
        <w:trPr>
          <w:trHeight w:val="898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Раздел 2. Земля – планета Солнечной системы.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adjustRightIn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4D1" w:rsidRPr="00873951" w:rsidTr="000324D1">
        <w:trPr>
          <w:trHeight w:val="1005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>Тема 2. Земля – планета Солнечной системы.</w:t>
            </w: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324D1" w:rsidRPr="00873951" w:rsidRDefault="000324D1" w:rsidP="00130AD8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Земля -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 Движения </w:t>
            </w:r>
            <w:r w:rsidRPr="00873951">
              <w:rPr>
                <w:rFonts w:cs="Times New Roman"/>
                <w:sz w:val="24"/>
                <w:szCs w:val="24"/>
              </w:rPr>
              <w:lastRenderedPageBreak/>
              <w:t>Земли. Виды движения Земли. Продолжительность года. Високосный год. Экватор, тропики и полярные круги.</w:t>
            </w: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 Дни летнего и зимнего солнцестояния; дни осеннего и весеннего равноденствия. </w:t>
            </w:r>
            <w:proofErr w:type="gramStart"/>
            <w:r w:rsidRPr="00873951">
              <w:rPr>
                <w:rFonts w:cs="Times New Roman"/>
                <w:sz w:val="24"/>
                <w:szCs w:val="24"/>
              </w:rPr>
              <w:t>Полярные</w:t>
            </w:r>
            <w:proofErr w:type="gramEnd"/>
            <w:r w:rsidRPr="00873951">
              <w:rPr>
                <w:rFonts w:cs="Times New Roman"/>
                <w:sz w:val="24"/>
                <w:szCs w:val="24"/>
              </w:rPr>
              <w:t xml:space="preserve"> день и ночь. Пояса освещённости.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Знакомятся с  порядком  расположения планет Солнечной системы по отношению к Солнцу; умеют описывать уникальные особенности Земли, как планеты; знают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форму и размеры Земли; устанавливают географические следствия формы, размеров Земли; называют и показывают на карте материки и океаны планеты; приводят  примеры земных оболочек. Показывают  на глобусе и картах географические полюса, экватор, полярные круги и тропики; называют существенные признаки понятий «экватор», «тропик», «полярный круг», «земная ось», «географический полюс»; называют виды движения Земли; называют продолжительность земных суток, года, величину угла наклона земной оси к плоскости орбиты; раскрывают роль орбитального движения Земли в смене времён года; описывают географические следствия вращения Земли вокруг своей оси, движения вокруг Солнца; </w:t>
            </w:r>
            <w:proofErr w:type="gramStart"/>
            <w:r w:rsidRPr="00873951">
              <w:rPr>
                <w:rFonts w:eastAsia="Times New Roman" w:cs="Times New Roman"/>
                <w:sz w:val="24"/>
                <w:szCs w:val="24"/>
              </w:rPr>
              <w:t>объясняют</w:t>
            </w:r>
            <w:proofErr w:type="gram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что происходит на планете в дни солнцестояний и равноденствий; называют и показывают  на карте пояса освещённости и их границы.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работа №3. Практическая работа №4. Контрольная работа</w:t>
            </w:r>
          </w:p>
        </w:tc>
      </w:tr>
      <w:tr w:rsidR="000324D1" w:rsidRPr="00873951" w:rsidTr="000324D1">
        <w:trPr>
          <w:trHeight w:val="928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Раздел 3. Изображения земной поверхности.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324D1" w:rsidRPr="00873951" w:rsidTr="000324D1">
        <w:trPr>
          <w:trHeight w:val="1005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Тема 3. План и топографическая карта. </w:t>
            </w: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12955" w:rsidRPr="00873951" w:rsidRDefault="00E12955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>Тема 4. Географические карты.</w:t>
            </w: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324D1" w:rsidRPr="00873951" w:rsidRDefault="000324D1" w:rsidP="00131FF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Ориентирование на местности. Стороны горизонта. Компас. Азимут. Ориентирование по Солнцу, Полярной Звезде, «живым ориентирам». План местности. Особенности изображения местности на плане. Условные знаки. Масштаб и его виды. Измерение расстояний с помощью масштаба. Способы изображения неровностей земной поверхности на </w:t>
            </w:r>
            <w:r w:rsidRPr="00873951">
              <w:rPr>
                <w:rFonts w:cs="Times New Roman"/>
                <w:sz w:val="24"/>
                <w:szCs w:val="24"/>
              </w:rPr>
              <w:lastRenderedPageBreak/>
              <w:t>плоскости. Относительная высота. Абсолютная высота. Горизонтали. Определение относительной высоты точек и форм рельефа на местности. Топографическая карта. Способы глазомерной съёмки местности. Глобу</w:t>
            </w:r>
            <w:proofErr w:type="gramStart"/>
            <w:r w:rsidRPr="00873951">
              <w:rPr>
                <w:rFonts w:cs="Times New Roman"/>
                <w:sz w:val="24"/>
                <w:szCs w:val="24"/>
              </w:rPr>
              <w:t>с-</w:t>
            </w:r>
            <w:proofErr w:type="gramEnd"/>
            <w:r w:rsidRPr="00873951">
              <w:rPr>
                <w:rFonts w:cs="Times New Roman"/>
                <w:sz w:val="24"/>
                <w:szCs w:val="24"/>
              </w:rPr>
              <w:t xml:space="preserve"> объёмная модель Земли. Географическая карта, её отличие от плана. Свойства географической карты. Легенда карты, виды условных знаков. Классификация карт по масштабу, охвату территории и содержанию. Географические карты в жизни человека. Градусная сетка, её предназначение. Параллели и меридианы. Градусная сетка на глобусе и картах. Определение направлений и расстояний по карте. Географические координаты. Географическая широта. Определение географической широты объектов. Географическая долгота. Определение географической долготы объектов. Часовые пояса.</w:t>
            </w: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Чтение карты. Определение направлений, расстояний, местоположения и взаимного расположения объектов, абсолютных высот и глубин на плане и карте. Составление описания местности по планам и картам.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Знакомятся с  порядком  расположения планет Солнечной системы по отношению к Солнцу; умеют описывать уникальные особенности Земли, как планеты; знают форму и размеры Земли; устанавливают географические следствия формы, размеров Земли; называют и показывают на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карте материки и океаны планеты; приводят  примеры земных оболочек. Показывают  на глобусе и картах географические полюса, экватор, полярные круги и тропики; называют существенные признаки понятий «экватор», «тропик», «полярный круг», «земная ось», «географический полюс»; называют виды движения Земли; называют продолжительность земных суток, года, величину угла наклона земной оси к плоскости орбиты; раскрывают роль орбитального движения Земли в смене времён года; описывают географические следствия вращения Земли вокруг своей оси, движения вокруг Солнца; </w:t>
            </w:r>
            <w:proofErr w:type="gramStart"/>
            <w:r w:rsidRPr="00873951">
              <w:rPr>
                <w:rFonts w:eastAsia="Times New Roman" w:cs="Times New Roman"/>
                <w:sz w:val="24"/>
                <w:szCs w:val="24"/>
              </w:rPr>
              <w:t>объясняют</w:t>
            </w:r>
            <w:proofErr w:type="gram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что происходит на планете в дни солнцестояний и равноденствий; называют и показывают  на карте пояса освещённости и их границы. </w:t>
            </w:r>
            <w:r w:rsidRPr="0087395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Планируют  учебную деятельность при изучении темы; аргументируют  свою точку зрения; владеют устной и письменной речью, строят монологическое высказывание; устанавливают и сравнивают  разные точки зрения; </w:t>
            </w:r>
            <w:r w:rsidRPr="00873951">
              <w:rPr>
                <w:rFonts w:eastAsia="Times New Roman" w:cs="Times New Roman"/>
                <w:sz w:val="24"/>
                <w:szCs w:val="24"/>
              </w:rPr>
              <w:t xml:space="preserve">формируют  действия </w:t>
            </w:r>
            <w:proofErr w:type="spellStart"/>
            <w:r w:rsidRPr="00873951">
              <w:rPr>
                <w:rFonts w:eastAsia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(в том числе преобразование практической задачи </w:t>
            </w:r>
            <w:proofErr w:type="gramStart"/>
            <w:r w:rsidRPr="00873951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873951">
              <w:rPr>
                <w:rFonts w:eastAsia="Times New Roman" w:cs="Times New Roman"/>
                <w:sz w:val="24"/>
                <w:szCs w:val="24"/>
              </w:rPr>
              <w:t xml:space="preserve"> познавательную);</w:t>
            </w:r>
          </w:p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Практическая работа №5</w:t>
            </w: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2955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№6. Практическая работа №7. Контрольная работа</w:t>
            </w:r>
          </w:p>
        </w:tc>
      </w:tr>
      <w:tr w:rsidR="000324D1" w:rsidRPr="00873951" w:rsidTr="000324D1">
        <w:trPr>
          <w:trHeight w:val="649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Раздел 4. Оболочки Земли.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324D1" w:rsidRPr="00873951" w:rsidTr="000324D1">
        <w:trPr>
          <w:trHeight w:val="1005"/>
        </w:trPr>
        <w:tc>
          <w:tcPr>
            <w:tcW w:w="577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Тема 5. Литосфера – каменная </w:t>
            </w:r>
            <w:r w:rsidRPr="00873951"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оболочка Земли.</w:t>
            </w:r>
          </w:p>
          <w:p w:rsidR="000324D1" w:rsidRPr="00873951" w:rsidRDefault="000324D1" w:rsidP="00131FFE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324D1" w:rsidRPr="00873951" w:rsidRDefault="000324D1" w:rsidP="00E12955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0324D1" w:rsidRPr="00873951" w:rsidRDefault="00E12955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Внешние и внутренние силы Земли. Внутреннее строение Земли, мантия, земная кора. Типы земной коры, её строение под материками и океанами. </w:t>
            </w:r>
            <w:r w:rsidRPr="00873951">
              <w:rPr>
                <w:rFonts w:cs="Times New Roman"/>
                <w:sz w:val="24"/>
                <w:szCs w:val="24"/>
              </w:rPr>
              <w:lastRenderedPageBreak/>
              <w:t xml:space="preserve">Литосфера, её соотношение с земной корой.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Литосферные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 плиты.</w:t>
            </w:r>
          </w:p>
          <w:p w:rsidR="000324D1" w:rsidRPr="00873951" w:rsidRDefault="000324D1" w:rsidP="00131FFE">
            <w:pPr>
              <w:rPr>
                <w:rFonts w:cs="Times New Roman"/>
                <w:sz w:val="24"/>
                <w:szCs w:val="24"/>
              </w:rPr>
            </w:pPr>
            <w:r w:rsidRPr="00873951">
              <w:rPr>
                <w:rFonts w:cs="Times New Roman"/>
                <w:sz w:val="24"/>
                <w:szCs w:val="24"/>
              </w:rPr>
              <w:t xml:space="preserve">Минералы и горные породы. Магматические, осадочные, метаморфические горные породы, их происхождение и свойства. Полезные ископаемые и их виды. Значение для человека. Охрана земных недр. Движения земной коры: вертикальные, горизонтальные. Землетрясения и их причины. Сейсмические районы и пояса Земли. Условия жизни людей в сейсмических районах, обеспечение безопасности населения. Вулканизм. Строение вулкана. Типы вулканов. Гейзеры. Тихоокеанское огненное кольцо. Рельеф Земли. Неоднородность земной поверхности как следствие взаимодействия внутренних сил Земли и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внешнихпроцессов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73951">
              <w:rPr>
                <w:rFonts w:cs="Times New Roman"/>
                <w:sz w:val="24"/>
                <w:szCs w:val="24"/>
              </w:rPr>
              <w:t>Выветривание</w:t>
            </w:r>
            <w:proofErr w:type="gramStart"/>
            <w:r w:rsidRPr="00873951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873951">
              <w:rPr>
                <w:rFonts w:cs="Times New Roman"/>
                <w:sz w:val="24"/>
                <w:szCs w:val="24"/>
              </w:rPr>
              <w:t>сновные</w:t>
            </w:r>
            <w:proofErr w:type="spellEnd"/>
            <w:r w:rsidRPr="00873951">
              <w:rPr>
                <w:rFonts w:cs="Times New Roman"/>
                <w:sz w:val="24"/>
                <w:szCs w:val="24"/>
              </w:rPr>
              <w:t xml:space="preserve">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 Различия гор по высоте, возрасту, размерам. Крупнейшие горные системы мира и России. Жизнь человека в горах. Изменение гор во времени. Изменение гор и равнин под действием воды, ветра, живых организмов, хозяйственной деятельности людей. Менее крупные формы рельефа в горах и на равнинах. Описание гор по карте. Человек и литосфера. Значение литосферы для человека. Воздействие человека на литосферу. Неблагоприятные и опасные явления в литосфере, меры предупреждения и борьбы с ними.</w:t>
            </w:r>
          </w:p>
        </w:tc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0324D1" w:rsidP="009C265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951">
              <w:rPr>
                <w:rFonts w:cs="Times New Roman"/>
                <w:color w:val="000000"/>
                <w:sz w:val="24"/>
                <w:szCs w:val="24"/>
              </w:rPr>
              <w:lastRenderedPageBreak/>
              <w:t>Называют внешние и внутренние силы Земли; раскрывают влияние внешних и внутренних процессов на изме</w:t>
            </w:r>
            <w:r w:rsidRPr="00873951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нение </w:t>
            </w:r>
            <w:r w:rsidRPr="00873951">
              <w:rPr>
                <w:rFonts w:cs="Times New Roman"/>
                <w:color w:val="000000"/>
                <w:sz w:val="24"/>
                <w:szCs w:val="24"/>
              </w:rPr>
              <w:lastRenderedPageBreak/>
              <w:t>рельефа планеты; знают особенности внутреннего строения Земли и земной коры; раскрывают  существенные признаки понятий «ядро», «мантия», «земная кора»;</w:t>
            </w:r>
          </w:p>
          <w:p w:rsidR="000324D1" w:rsidRPr="00873951" w:rsidRDefault="000324D1" w:rsidP="009C265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951">
              <w:rPr>
                <w:rFonts w:cs="Times New Roman"/>
                <w:color w:val="000000"/>
                <w:sz w:val="24"/>
                <w:szCs w:val="24"/>
              </w:rPr>
              <w:t>Знают  определения понятий «литосфера», «</w:t>
            </w:r>
            <w:proofErr w:type="spellStart"/>
            <w:r w:rsidRPr="00873951">
              <w:rPr>
                <w:rFonts w:cs="Times New Roman"/>
                <w:color w:val="000000"/>
                <w:sz w:val="24"/>
                <w:szCs w:val="24"/>
              </w:rPr>
              <w:t>литосферная</w:t>
            </w:r>
            <w:proofErr w:type="spellEnd"/>
            <w:r w:rsidRPr="00873951">
              <w:rPr>
                <w:rFonts w:cs="Times New Roman"/>
                <w:color w:val="000000"/>
                <w:sz w:val="24"/>
                <w:szCs w:val="24"/>
              </w:rPr>
              <w:t xml:space="preserve"> плита»; умеют  объяснять различия между земной корой и литосферой;</w:t>
            </w:r>
          </w:p>
          <w:p w:rsidR="000324D1" w:rsidRPr="00873951" w:rsidRDefault="000324D1" w:rsidP="009C265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951">
              <w:rPr>
                <w:rFonts w:cs="Times New Roman"/>
                <w:color w:val="000000"/>
                <w:sz w:val="24"/>
                <w:szCs w:val="24"/>
              </w:rPr>
              <w:t>Понимают  соотношение внутренних слоёв Земли;</w:t>
            </w:r>
          </w:p>
          <w:p w:rsidR="000324D1" w:rsidRPr="00873951" w:rsidRDefault="000324D1" w:rsidP="005312ED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cs="Times New Roman"/>
                <w:color w:val="000000"/>
                <w:sz w:val="24"/>
                <w:szCs w:val="24"/>
              </w:rPr>
              <w:t xml:space="preserve">Раскрывают  основные положения гипотезы движения </w:t>
            </w:r>
            <w:proofErr w:type="spellStart"/>
            <w:r w:rsidRPr="00873951">
              <w:rPr>
                <w:rFonts w:cs="Times New Roman"/>
                <w:color w:val="000000"/>
                <w:sz w:val="24"/>
                <w:szCs w:val="24"/>
              </w:rPr>
              <w:t>литосфер</w:t>
            </w:r>
            <w:r w:rsidRPr="00873951">
              <w:rPr>
                <w:rFonts w:cs="Times New Roman"/>
                <w:color w:val="000000"/>
                <w:sz w:val="24"/>
                <w:szCs w:val="24"/>
              </w:rPr>
              <w:softHyphen/>
              <w:t>ных</w:t>
            </w:r>
            <w:proofErr w:type="spellEnd"/>
            <w:r w:rsidRPr="00873951">
              <w:rPr>
                <w:rFonts w:cs="Times New Roman"/>
                <w:color w:val="000000"/>
                <w:sz w:val="24"/>
                <w:szCs w:val="24"/>
              </w:rPr>
              <w:t xml:space="preserve"> плит; называют  отличия океанической и континентальной земной коры; называть и показывают  современные </w:t>
            </w:r>
            <w:proofErr w:type="spellStart"/>
            <w:r w:rsidRPr="00873951">
              <w:rPr>
                <w:rFonts w:cs="Times New Roman"/>
                <w:color w:val="000000"/>
                <w:sz w:val="24"/>
                <w:szCs w:val="24"/>
              </w:rPr>
              <w:t>литосферные</w:t>
            </w:r>
            <w:proofErr w:type="spellEnd"/>
            <w:r w:rsidRPr="00873951">
              <w:rPr>
                <w:rFonts w:cs="Times New Roman"/>
                <w:color w:val="000000"/>
                <w:sz w:val="24"/>
                <w:szCs w:val="24"/>
              </w:rPr>
              <w:t xml:space="preserve"> плиты; называют  и показывают по карте горные системы, расположен</w:t>
            </w:r>
            <w:r w:rsidRPr="00873951">
              <w:rPr>
                <w:rFonts w:cs="Times New Roman"/>
                <w:color w:val="000000"/>
                <w:sz w:val="24"/>
                <w:szCs w:val="24"/>
              </w:rPr>
              <w:softHyphen/>
              <w:t xml:space="preserve">ные на границе </w:t>
            </w:r>
            <w:proofErr w:type="spellStart"/>
            <w:r w:rsidRPr="00873951">
              <w:rPr>
                <w:rFonts w:cs="Times New Roman"/>
                <w:color w:val="000000"/>
                <w:sz w:val="24"/>
                <w:szCs w:val="24"/>
              </w:rPr>
              <w:t>литосферных</w:t>
            </w:r>
            <w:proofErr w:type="spellEnd"/>
            <w:r w:rsidRPr="00873951">
              <w:rPr>
                <w:rFonts w:cs="Times New Roman"/>
                <w:color w:val="000000"/>
                <w:sz w:val="24"/>
                <w:szCs w:val="24"/>
              </w:rPr>
              <w:t xml:space="preserve"> плит.</w:t>
            </w:r>
          </w:p>
          <w:p w:rsidR="000324D1" w:rsidRPr="00873951" w:rsidRDefault="000324D1" w:rsidP="005312ED">
            <w:pPr>
              <w:snapToGri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73951">
              <w:rPr>
                <w:rFonts w:eastAsia="Times New Roman" w:cs="Times New Roman"/>
                <w:sz w:val="24"/>
                <w:szCs w:val="24"/>
              </w:rPr>
              <w:t>Планируют  пути достижения цели; самостоятельно оценивают правильность выполнения действия и вносить необходимые коррективы;  самостоятельно контролируют  своё время и управляют им; преобразовывают  модели для решения задач; совершают  расширенный поиск информации; формируют  готовность к самообразованию.</w:t>
            </w:r>
          </w:p>
          <w:p w:rsidR="000324D1" w:rsidRPr="00873951" w:rsidRDefault="000324D1" w:rsidP="005312ED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324D1" w:rsidRPr="00873951" w:rsidRDefault="00E12955" w:rsidP="00131FFE">
            <w:pPr>
              <w:snapToGrid w:val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Практическая работа №8. Практическая работа №9. Практическая </w:t>
            </w:r>
            <w:r w:rsidRPr="008739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№10.Контрольная работа.</w:t>
            </w:r>
          </w:p>
        </w:tc>
      </w:tr>
    </w:tbl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494D7E" w:rsidRDefault="00494D7E" w:rsidP="00130AD8">
      <w:pPr>
        <w:tabs>
          <w:tab w:val="left" w:pos="6840"/>
        </w:tabs>
        <w:ind w:left="786"/>
        <w:rPr>
          <w:rFonts w:cs="Times New Roman"/>
          <w:b/>
          <w:sz w:val="28"/>
          <w:szCs w:val="28"/>
        </w:rPr>
      </w:pPr>
    </w:p>
    <w:p w:rsidR="00130AD8" w:rsidRPr="00494D7E" w:rsidRDefault="00494D7E" w:rsidP="00494D7E">
      <w:pPr>
        <w:tabs>
          <w:tab w:val="left" w:pos="6840"/>
        </w:tabs>
        <w:ind w:left="7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5. Календарно – тематическое планирование</w:t>
      </w:r>
    </w:p>
    <w:p w:rsidR="00130AD8" w:rsidRPr="00494D7E" w:rsidRDefault="00130AD8" w:rsidP="00130AD8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800"/>
        <w:gridCol w:w="3384"/>
        <w:gridCol w:w="1786"/>
        <w:gridCol w:w="2299"/>
        <w:gridCol w:w="1217"/>
        <w:gridCol w:w="1067"/>
      </w:tblGrid>
      <w:tr w:rsidR="00EC16B7" w:rsidRPr="00B80036" w:rsidTr="00EC16B7">
        <w:tc>
          <w:tcPr>
            <w:tcW w:w="374" w:type="pct"/>
            <w:vMerge w:val="restart"/>
          </w:tcPr>
          <w:p w:rsidR="00EC16B7" w:rsidRPr="00B80036" w:rsidRDefault="00EC16B7" w:rsidP="00131F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1598" w:type="pct"/>
            <w:vMerge w:val="restart"/>
          </w:tcPr>
          <w:p w:rsidR="00EC16B7" w:rsidRPr="00B80036" w:rsidRDefault="00EC16B7" w:rsidP="00131F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849" w:type="pct"/>
            <w:vMerge w:val="restart"/>
          </w:tcPr>
          <w:p w:rsidR="00EC16B7" w:rsidRDefault="00EC16B7" w:rsidP="00131F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Кол-во </w:t>
            </w:r>
          </w:p>
          <w:p w:rsidR="00EC16B7" w:rsidRPr="00B80036" w:rsidRDefault="00EC16B7" w:rsidP="00131F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1092" w:type="pct"/>
            <w:vMerge w:val="restart"/>
          </w:tcPr>
          <w:p w:rsidR="00EC16B7" w:rsidRPr="00B80036" w:rsidRDefault="00EC16B7" w:rsidP="00131F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7" w:type="pct"/>
            <w:gridSpan w:val="2"/>
          </w:tcPr>
          <w:p w:rsidR="00EC16B7" w:rsidRPr="00B80036" w:rsidRDefault="00EC16B7" w:rsidP="00131F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</w:tr>
      <w:tr w:rsidR="00EC16B7" w:rsidRPr="00B80036" w:rsidTr="00EC16B7">
        <w:trPr>
          <w:trHeight w:val="360"/>
        </w:trPr>
        <w:tc>
          <w:tcPr>
            <w:tcW w:w="374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EC16B7" w:rsidRPr="00B80036" w:rsidTr="00EC16B7">
        <w:trPr>
          <w:trHeight w:val="384"/>
        </w:trPr>
        <w:tc>
          <w:tcPr>
            <w:tcW w:w="374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Default="00EC16B7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B80036" w:rsidRDefault="00EC16B7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1. Географическое изучение Земли. (7 часов)</w:t>
            </w:r>
          </w:p>
        </w:tc>
      </w:tr>
      <w:tr w:rsidR="00131FFE" w:rsidRPr="00B80036" w:rsidTr="00EC16B7">
        <w:tc>
          <w:tcPr>
            <w:tcW w:w="374" w:type="pct"/>
          </w:tcPr>
          <w:p w:rsidR="00131FFE" w:rsidRPr="00B80036" w:rsidRDefault="00131FFE" w:rsidP="00131FF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131FFE" w:rsidRPr="007B4A34" w:rsidRDefault="00131FFE" w:rsidP="00131F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A34">
              <w:rPr>
                <w:rFonts w:cs="Times New Roman"/>
                <w:b/>
                <w:sz w:val="32"/>
                <w:szCs w:val="24"/>
                <w:lang w:val="en-US"/>
              </w:rPr>
              <w:t xml:space="preserve">I </w:t>
            </w:r>
            <w:r w:rsidRPr="007B4A34">
              <w:rPr>
                <w:rFonts w:cs="Times New Roman"/>
                <w:b/>
                <w:sz w:val="32"/>
                <w:szCs w:val="24"/>
              </w:rPr>
              <w:t>четверть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Default="00EC16B7" w:rsidP="00131FFE">
            <w:pPr>
              <w:rPr>
                <w:rFonts w:cs="Times New Roman"/>
                <w:b/>
                <w:sz w:val="24"/>
                <w:szCs w:val="24"/>
              </w:rPr>
            </w:pPr>
            <w:r w:rsidRPr="00B80036">
              <w:rPr>
                <w:rFonts w:cs="Times New Roman"/>
                <w:b/>
                <w:sz w:val="24"/>
                <w:szCs w:val="24"/>
              </w:rPr>
              <w:t>Введение.</w:t>
            </w:r>
            <w:r>
              <w:rPr>
                <w:rFonts w:cs="Times New Roman"/>
                <w:b/>
                <w:sz w:val="24"/>
                <w:szCs w:val="24"/>
              </w:rPr>
              <w:t xml:space="preserve"> География – наука о планете Земля. </w:t>
            </w:r>
            <w:r w:rsidRPr="00B80036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(1 час)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8" w:type="pct"/>
          </w:tcPr>
          <w:p w:rsidR="00EC16B7" w:rsidRPr="00426BED" w:rsidRDefault="002620E5" w:rsidP="00131FFE">
            <w:pPr>
              <w:rPr>
                <w:rFonts w:cs="Times New Roman"/>
                <w:sz w:val="24"/>
                <w:szCs w:val="24"/>
              </w:rPr>
            </w:pPr>
            <w:r w:rsidRPr="00A316EC">
              <w:rPr>
                <w:sz w:val="24"/>
                <w:szCs w:val="24"/>
              </w:rPr>
              <w:t>Т.Б. на уроках в кабинете географии</w:t>
            </w:r>
            <w:r w:rsidR="00131FFE">
              <w:rPr>
                <w:sz w:val="24"/>
                <w:szCs w:val="24"/>
              </w:rPr>
              <w:t xml:space="preserve">. Водный урок повторения. </w:t>
            </w:r>
            <w:r w:rsidR="00EC16B7" w:rsidRPr="00426B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  <w:tcBorders>
              <w:bottom w:val="single" w:sz="4" w:space="0" w:color="auto"/>
            </w:tcBorders>
          </w:tcPr>
          <w:p w:rsidR="00EC16B7" w:rsidRDefault="00EC16B7" w:rsidP="00131FF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  <w:tcBorders>
              <w:bottom w:val="single" w:sz="4" w:space="0" w:color="auto"/>
            </w:tcBorders>
          </w:tcPr>
          <w:p w:rsidR="00EC16B7" w:rsidRPr="00B80036" w:rsidRDefault="00EC16B7" w:rsidP="00131FF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 Развитие географических знаний о Земле. </w:t>
            </w:r>
            <w:r w:rsidRPr="00B80036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 xml:space="preserve">6 </w:t>
            </w:r>
            <w:r w:rsidRPr="00B80036">
              <w:rPr>
                <w:rFonts w:cs="Times New Roman"/>
                <w:b/>
                <w:sz w:val="24"/>
                <w:szCs w:val="24"/>
              </w:rPr>
              <w:t>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8" w:type="pct"/>
          </w:tcPr>
          <w:p w:rsidR="00EC16B7" w:rsidRPr="00B80036" w:rsidRDefault="00131FFE" w:rsidP="00131FFE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9E1DE6">
              <w:rPr>
                <w:sz w:val="28"/>
                <w:szCs w:val="28"/>
              </w:rPr>
              <w:t xml:space="preserve"> </w:t>
            </w:r>
            <w:r w:rsidRPr="00426BED">
              <w:rPr>
                <w:rFonts w:cs="Times New Roman"/>
                <w:sz w:val="24"/>
                <w:szCs w:val="24"/>
              </w:rPr>
              <w:t xml:space="preserve">Как география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426BED">
              <w:rPr>
                <w:rFonts w:cs="Times New Roman"/>
                <w:sz w:val="24"/>
                <w:szCs w:val="24"/>
              </w:rPr>
              <w:t xml:space="preserve">зучает Землю. </w:t>
            </w:r>
            <w:r w:rsidR="00EC16B7">
              <w:rPr>
                <w:rFonts w:cs="Times New Roman"/>
                <w:bCs/>
                <w:sz w:val="24"/>
                <w:szCs w:val="24"/>
              </w:rPr>
              <w:t>География в древности и в эпоху Средневековья.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9.9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Эпоха Великих географических открытий.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16.9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98" w:type="pct"/>
          </w:tcPr>
          <w:p w:rsidR="00EC16B7" w:rsidRPr="00B80036" w:rsidRDefault="00EC16B7" w:rsidP="00EC16B7">
            <w:pPr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Как люди открывали Землю. </w:t>
            </w:r>
            <w:r w:rsidRPr="00E27B79">
              <w:rPr>
                <w:rFonts w:cs="Times New Roman"/>
                <w:b/>
                <w:bCs/>
                <w:sz w:val="24"/>
                <w:szCs w:val="24"/>
              </w:rPr>
              <w:t>Практическая работа №1. «Обозначение на контурной карте маршрутов путешествий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 географических объектов, открытых в разные периоды</w:t>
            </w:r>
            <w:r w:rsidRPr="00E27B79">
              <w:rPr>
                <w:rFonts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23.9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98" w:type="pct"/>
          </w:tcPr>
          <w:p w:rsidR="00EC16B7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Российские путешественники. Географические открытия 17-19 века.</w:t>
            </w:r>
          </w:p>
          <w:p w:rsidR="00EC16B7" w:rsidRPr="00B80036" w:rsidRDefault="00EC16B7" w:rsidP="00EC16B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E27B79">
              <w:rPr>
                <w:rFonts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№2</w:t>
            </w:r>
            <w:r w:rsidRPr="00E27B79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46340B">
              <w:rPr>
                <w:rFonts w:cs="Times New Roman"/>
                <w:b/>
                <w:bCs/>
                <w:sz w:val="24"/>
                <w:szCs w:val="24"/>
              </w:rPr>
              <w:t xml:space="preserve"> «Имена русских первопроходцев и мореплавателей на карте мира».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30.9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Современные географические исследования.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C16B7">
              <w:rPr>
                <w:rFonts w:cs="Times New Roman"/>
                <w:b/>
                <w:bCs/>
                <w:sz w:val="24"/>
                <w:szCs w:val="24"/>
              </w:rPr>
              <w:t>Контрольная работа по теме: «Развитие географических знаний о Земле».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46340B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46340B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340B">
              <w:rPr>
                <w:rFonts w:cs="Times New Roman"/>
                <w:b/>
                <w:sz w:val="24"/>
                <w:szCs w:val="24"/>
              </w:rPr>
              <w:t>Раздел 2. Земля – планета солнечной системы.</w:t>
            </w:r>
            <w:r>
              <w:rPr>
                <w:rFonts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B80036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B80036">
              <w:rPr>
                <w:rFonts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b/>
                <w:sz w:val="24"/>
                <w:szCs w:val="24"/>
              </w:rPr>
              <w:t xml:space="preserve">2.  </w:t>
            </w:r>
            <w:r w:rsidRPr="0046340B">
              <w:rPr>
                <w:rFonts w:cs="Times New Roman"/>
                <w:b/>
                <w:sz w:val="24"/>
                <w:szCs w:val="24"/>
              </w:rPr>
              <w:t>Земля – планета солнечной системы.</w:t>
            </w:r>
            <w:r>
              <w:rPr>
                <w:rFonts w:cs="Times New Roman"/>
                <w:b/>
                <w:sz w:val="24"/>
                <w:szCs w:val="24"/>
              </w:rPr>
              <w:t xml:space="preserve"> (5 часов</w:t>
            </w:r>
            <w:r w:rsidRPr="00B8003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Мы во Вселенной.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Движение Земли.</w:t>
            </w:r>
          </w:p>
        </w:tc>
        <w:tc>
          <w:tcPr>
            <w:tcW w:w="849" w:type="pct"/>
          </w:tcPr>
          <w:p w:rsidR="00EC16B7" w:rsidRPr="00B80036" w:rsidRDefault="00851223" w:rsidP="006771A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31FFE" w:rsidRPr="00B80036" w:rsidTr="00131FFE">
        <w:tc>
          <w:tcPr>
            <w:tcW w:w="5000" w:type="pct"/>
            <w:gridSpan w:val="6"/>
          </w:tcPr>
          <w:p w:rsidR="00131FFE" w:rsidRPr="00131FFE" w:rsidRDefault="00131FFE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A34">
              <w:rPr>
                <w:rFonts w:cs="Times New Roman"/>
                <w:b/>
                <w:sz w:val="32"/>
                <w:szCs w:val="24"/>
                <w:lang w:val="en-US"/>
              </w:rPr>
              <w:t>II</w:t>
            </w:r>
            <w:r w:rsidRPr="007B4A34">
              <w:rPr>
                <w:rFonts w:cs="Times New Roman"/>
                <w:b/>
                <w:sz w:val="32"/>
                <w:szCs w:val="24"/>
              </w:rPr>
              <w:t>четверть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8003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98" w:type="pct"/>
          </w:tcPr>
          <w:p w:rsidR="00EC16B7" w:rsidRPr="00014B14" w:rsidRDefault="00131FFE" w:rsidP="00A316EC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131FFE">
              <w:rPr>
                <w:rFonts w:cs="Times New Roman"/>
                <w:bCs/>
                <w:sz w:val="24"/>
                <w:szCs w:val="24"/>
              </w:rPr>
              <w:t xml:space="preserve">Дни равноденствий и </w:t>
            </w:r>
            <w:proofErr w:type="spellStart"/>
            <w:r w:rsidRPr="00131FFE">
              <w:rPr>
                <w:rFonts w:cs="Times New Roman"/>
                <w:bCs/>
                <w:sz w:val="24"/>
                <w:szCs w:val="24"/>
              </w:rPr>
              <w:t>солнцестояний</w:t>
            </w:r>
            <w:proofErr w:type="gramStart"/>
            <w:r w:rsidR="007B4A34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EC16B7" w:rsidRPr="003E3160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EC16B7" w:rsidRPr="003E3160">
              <w:rPr>
                <w:rFonts w:cs="Times New Roman"/>
                <w:b/>
                <w:bCs/>
                <w:sz w:val="24"/>
                <w:szCs w:val="24"/>
              </w:rPr>
              <w:t>рактическая</w:t>
            </w:r>
            <w:proofErr w:type="spellEnd"/>
            <w:r w:rsidR="00EC16B7" w:rsidRPr="003E3160">
              <w:rPr>
                <w:rFonts w:cs="Times New Roman"/>
                <w:b/>
                <w:bCs/>
                <w:sz w:val="24"/>
                <w:szCs w:val="24"/>
              </w:rPr>
              <w:t xml:space="preserve"> работа №3 «Характ</w:t>
            </w:r>
            <w:r w:rsidR="00A316EC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="00EC16B7" w:rsidRPr="003E3160">
              <w:rPr>
                <w:rFonts w:cs="Times New Roman"/>
                <w:b/>
                <w:bCs/>
                <w:sz w:val="24"/>
                <w:szCs w:val="24"/>
              </w:rPr>
              <w:t>ристика событий, происходящих на экваторе, в тропиках, на полярных кругах и полюсах Земли в дни равноденствий и солнцестояний».</w:t>
            </w:r>
          </w:p>
        </w:tc>
        <w:tc>
          <w:tcPr>
            <w:tcW w:w="849" w:type="pct"/>
          </w:tcPr>
          <w:p w:rsidR="00EC16B7" w:rsidRPr="00B80036" w:rsidRDefault="00851223" w:rsidP="006771A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98" w:type="pct"/>
          </w:tcPr>
          <w:p w:rsid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Солнечный свет на Земле.</w:t>
            </w:r>
          </w:p>
          <w:p w:rsid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3E3160">
              <w:rPr>
                <w:rFonts w:cs="Times New Roman"/>
                <w:b/>
                <w:bCs/>
                <w:sz w:val="24"/>
                <w:szCs w:val="24"/>
              </w:rPr>
              <w:t>Практическа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 работа №4</w:t>
            </w:r>
          </w:p>
          <w:p w:rsid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«Выявление закономерностей изменения продолжительности дня и высоты Солнца над </w:t>
            </w:r>
            <w:r w:rsidR="00131FFE">
              <w:rPr>
                <w:rFonts w:cs="Times New Roman"/>
                <w:b/>
                <w:bCs/>
                <w:sz w:val="24"/>
                <w:szCs w:val="24"/>
              </w:rPr>
              <w:t>горизонто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м».</w:t>
            </w:r>
          </w:p>
        </w:tc>
        <w:tc>
          <w:tcPr>
            <w:tcW w:w="849" w:type="pct"/>
          </w:tcPr>
          <w:p w:rsidR="00EC16B7" w:rsidRPr="00B80036" w:rsidRDefault="00851223" w:rsidP="006771A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C16B7">
              <w:rPr>
                <w:rFonts w:cs="Times New Roman"/>
                <w:b/>
                <w:bCs/>
                <w:sz w:val="24"/>
                <w:szCs w:val="24"/>
              </w:rPr>
              <w:t>Контрольная работа по теме:</w:t>
            </w:r>
          </w:p>
          <w:p w:rsidR="00EC16B7" w:rsidRP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C16B7">
              <w:rPr>
                <w:rFonts w:cs="Times New Roman"/>
                <w:b/>
                <w:bCs/>
                <w:sz w:val="24"/>
                <w:szCs w:val="24"/>
              </w:rPr>
              <w:t xml:space="preserve"> « Земля - планета Солнечной системы». </w:t>
            </w:r>
          </w:p>
          <w:p w:rsidR="00EC16B7" w:rsidRPr="00B80036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131FFE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ED5DB8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ED5DB8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DB8">
              <w:rPr>
                <w:rFonts w:cs="Times New Roman"/>
                <w:b/>
                <w:sz w:val="24"/>
                <w:szCs w:val="24"/>
              </w:rPr>
              <w:t>Раздел 3. Изображения земной поверхности.</w:t>
            </w:r>
            <w:r>
              <w:rPr>
                <w:rFonts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E27B79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E27B79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27B79">
              <w:rPr>
                <w:rFonts w:cs="Times New Roman"/>
                <w:b/>
                <w:sz w:val="24"/>
                <w:szCs w:val="24"/>
              </w:rPr>
              <w:t xml:space="preserve">Тема 3. План и </w:t>
            </w:r>
            <w:r>
              <w:rPr>
                <w:rFonts w:cs="Times New Roman"/>
                <w:b/>
                <w:sz w:val="24"/>
                <w:szCs w:val="24"/>
              </w:rPr>
              <w:t>топографическая карта. (3 часа</w:t>
            </w:r>
            <w:r w:rsidRPr="00E27B7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49" w:type="pct"/>
          </w:tcPr>
          <w:p w:rsidR="00EC16B7" w:rsidRPr="00B80036" w:rsidRDefault="00851223" w:rsidP="006771A6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98" w:type="pct"/>
          </w:tcPr>
          <w:p w:rsidR="00EC16B7" w:rsidRPr="00E27B79" w:rsidRDefault="00EC16B7" w:rsidP="00EC16B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B79">
              <w:rPr>
                <w:rFonts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</w:t>
            </w:r>
            <w:r>
              <w:rPr>
                <w:rFonts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98" w:type="pct"/>
          </w:tcPr>
          <w:p w:rsidR="00EC16B7" w:rsidRDefault="00EC16B7" w:rsidP="00131FFE">
            <w:pPr>
              <w:rPr>
                <w:rFonts w:cs="Times New Roman"/>
                <w:b/>
                <w:sz w:val="24"/>
                <w:szCs w:val="24"/>
              </w:rPr>
            </w:pPr>
            <w:r w:rsidRPr="00E27B79">
              <w:rPr>
                <w:rFonts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 и карте</w:t>
            </w:r>
            <w:r w:rsidRPr="00E27B79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C16B7" w:rsidRPr="00E27B79" w:rsidRDefault="00EC16B7" w:rsidP="00A316E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Практическая работа №5</w:t>
            </w:r>
            <w:r w:rsidRPr="00E27B79">
              <w:rPr>
                <w:rFonts w:cs="Times New Roman"/>
                <w:b/>
                <w:sz w:val="24"/>
                <w:szCs w:val="24"/>
              </w:rPr>
              <w:t>. «</w:t>
            </w:r>
            <w:r w:rsidR="00A316EC">
              <w:rPr>
                <w:rFonts w:cs="Times New Roman"/>
                <w:b/>
                <w:sz w:val="24"/>
                <w:szCs w:val="24"/>
              </w:rPr>
              <w:t>С</w:t>
            </w:r>
            <w:r w:rsidRPr="00E27B79">
              <w:rPr>
                <w:rFonts w:cs="Times New Roman"/>
                <w:b/>
                <w:sz w:val="24"/>
                <w:szCs w:val="24"/>
              </w:rPr>
              <w:t>оставление плана местности».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E93E73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E93E73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E93E73">
              <w:rPr>
                <w:rFonts w:cs="Times New Roman"/>
                <w:b/>
                <w:sz w:val="24"/>
                <w:szCs w:val="24"/>
              </w:rPr>
              <w:t>Тема 4.  Географические карты.</w:t>
            </w:r>
            <w:r>
              <w:rPr>
                <w:rFonts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598" w:type="pct"/>
          </w:tcPr>
          <w:p w:rsidR="00EC16B7" w:rsidRPr="00EB4267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27B79">
              <w:rPr>
                <w:rFonts w:eastAsia="Andale Sans UI" w:cs="Times New Roman"/>
                <w:color w:val="000000"/>
                <w:w w:val="107"/>
                <w:kern w:val="3"/>
                <w:sz w:val="24"/>
                <w:szCs w:val="24"/>
                <w:lang w:val="de-DE" w:eastAsia="ja-JP" w:bidi="fa-IR"/>
              </w:rPr>
              <w:t>Географическая</w:t>
            </w:r>
            <w:proofErr w:type="spellEnd"/>
            <w:r w:rsidRPr="00E27B79">
              <w:rPr>
                <w:rFonts w:eastAsia="Andale Sans UI" w:cs="Times New Roman"/>
                <w:color w:val="000000"/>
                <w:w w:val="107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27B79">
              <w:rPr>
                <w:rFonts w:eastAsia="Andale Sans UI" w:cs="Times New Roman"/>
                <w:color w:val="000000"/>
                <w:w w:val="107"/>
                <w:kern w:val="3"/>
                <w:sz w:val="24"/>
                <w:szCs w:val="24"/>
                <w:lang w:val="de-DE" w:eastAsia="ja-JP" w:bidi="fa-IR"/>
              </w:rPr>
              <w:t>карта</w:t>
            </w:r>
            <w:proofErr w:type="spellEnd"/>
            <w:r>
              <w:rPr>
                <w:rFonts w:eastAsia="Andale Sans UI" w:cs="Times New Roman"/>
                <w:color w:val="000000"/>
                <w:w w:val="107"/>
                <w:kern w:val="3"/>
                <w:sz w:val="24"/>
                <w:szCs w:val="24"/>
                <w:lang w:eastAsia="ja-JP" w:bidi="fa-IR"/>
              </w:rPr>
              <w:t>.</w:t>
            </w:r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Практическая</w:t>
            </w:r>
            <w:proofErr w:type="spellEnd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>6.</w:t>
            </w:r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Определение</w:t>
            </w:r>
            <w:proofErr w:type="spellEnd"/>
            <w:r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направлений и </w:t>
            </w:r>
            <w:proofErr w:type="spellStart"/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расстояний</w:t>
            </w:r>
            <w:proofErr w:type="spellEnd"/>
            <w:r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на карте</w:t>
            </w:r>
            <w:r w:rsidRPr="00EB4267">
              <w:rPr>
                <w:rFonts w:eastAsia="Andale Sans UI" w:cs="Times New Roman"/>
                <w:b/>
                <w:kern w:val="3"/>
                <w:sz w:val="24"/>
                <w:szCs w:val="24"/>
                <w:lang w:val="de-DE" w:eastAsia="ja-JP" w:bidi="fa-IR"/>
              </w:rPr>
              <w:t>»</w:t>
            </w:r>
            <w:r>
              <w:rPr>
                <w:rFonts w:eastAsia="Andale Sans UI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B4A34" w:rsidRPr="00B80036" w:rsidTr="007B4A34">
        <w:tc>
          <w:tcPr>
            <w:tcW w:w="5000" w:type="pct"/>
            <w:gridSpan w:val="6"/>
          </w:tcPr>
          <w:p w:rsidR="007B4A34" w:rsidRPr="007B4A34" w:rsidRDefault="007B4A34" w:rsidP="007B4A3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A34">
              <w:rPr>
                <w:rFonts w:cs="Times New Roman"/>
                <w:b/>
                <w:sz w:val="32"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sz w:val="32"/>
                <w:szCs w:val="24"/>
              </w:rPr>
              <w:t xml:space="preserve"> четверть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98" w:type="pct"/>
          </w:tcPr>
          <w:p w:rsidR="00EC16B7" w:rsidRPr="00EB4267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B4267">
              <w:rPr>
                <w:rFonts w:eastAsia="Andale Sans UI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Градусная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сетка</w:t>
            </w:r>
            <w:proofErr w:type="spellEnd"/>
            <w:r>
              <w:rPr>
                <w:rFonts w:eastAsia="Andale Sans UI" w:cs="Times New Roman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A316EC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598" w:type="pct"/>
            <w:shd w:val="clear" w:color="auto" w:fill="auto"/>
          </w:tcPr>
          <w:p w:rsidR="00EC16B7" w:rsidRPr="00EB4267" w:rsidRDefault="00EC16B7" w:rsidP="00EC16B7">
            <w:pPr>
              <w:shd w:val="clear" w:color="auto" w:fill="FFFFFF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EB4267">
              <w:rPr>
                <w:rFonts w:cs="Times New Roman"/>
                <w:bCs/>
                <w:color w:val="000000"/>
                <w:sz w:val="24"/>
                <w:szCs w:val="24"/>
              </w:rPr>
              <w:t xml:space="preserve">Географические координаты. 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98" w:type="pct"/>
            <w:shd w:val="clear" w:color="auto" w:fill="auto"/>
          </w:tcPr>
          <w:p w:rsidR="00EC16B7" w:rsidRPr="00EB4267" w:rsidRDefault="00EC16B7" w:rsidP="00131FFE">
            <w:pPr>
              <w:shd w:val="clear" w:color="auto" w:fill="FFFFFF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EB4267">
              <w:rPr>
                <w:rFonts w:cs="Times New Roman"/>
                <w:color w:val="000000"/>
                <w:w w:val="103"/>
                <w:sz w:val="24"/>
                <w:szCs w:val="24"/>
              </w:rPr>
              <w:t>Географические координаты. Географическая долгота</w:t>
            </w:r>
            <w:r>
              <w:rPr>
                <w:rFonts w:cs="Times New Roman"/>
                <w:color w:val="000000"/>
                <w:w w:val="103"/>
                <w:sz w:val="24"/>
                <w:szCs w:val="24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598" w:type="pct"/>
          </w:tcPr>
          <w:p w:rsidR="00EC16B7" w:rsidRPr="00014B14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eastAsia="Andale Sans UI" w:cs="Times New Roman"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План</w:t>
            </w:r>
            <w:r w:rsidRPr="00EB4267">
              <w:rPr>
                <w:rFonts w:eastAsia="Andale Sans UI" w:cs="Times New Roman"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98" w:type="pct"/>
          </w:tcPr>
          <w:p w:rsidR="00EC16B7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</w:pPr>
            <w:r w:rsidRPr="00EB4267">
              <w:rPr>
                <w:rFonts w:eastAsia="Andale Sans UI" w:cs="Times New Roman"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План и карта.</w:t>
            </w:r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C16B7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>Практическая</w:t>
            </w:r>
            <w:proofErr w:type="spellEnd"/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>работа</w:t>
            </w:r>
            <w:proofErr w:type="spellEnd"/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 xml:space="preserve"> №</w:t>
            </w:r>
            <w:r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7.</w:t>
            </w:r>
            <w:r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C16B7" w:rsidRPr="00014B14" w:rsidRDefault="00EC16B7" w:rsidP="00131FFE">
            <w:pPr>
              <w:autoSpaceDE w:val="0"/>
              <w:autoSpaceDN w:val="0"/>
              <w:adjustRightInd w:val="0"/>
              <w:contextualSpacing/>
              <w:rPr>
                <w:rFonts w:eastAsia="Andale Sans UI" w:cs="Times New Roman"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>«</w:t>
            </w:r>
            <w:r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Определение географических координат точек на глобусе и картах</w:t>
            </w:r>
            <w:r w:rsidRPr="00EB4267"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val="de-DE" w:eastAsia="ja-JP" w:bidi="fa-IR"/>
              </w:rPr>
              <w:t>»</w:t>
            </w:r>
            <w:r>
              <w:rPr>
                <w:rFonts w:eastAsia="Andale Sans UI" w:cs="Times New Roman"/>
                <w:b/>
                <w:color w:val="000000"/>
                <w:spacing w:val="-4"/>
                <w:w w:val="108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tabs>
                <w:tab w:val="left" w:pos="201"/>
              </w:tabs>
              <w:adjustRightInd w:val="0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C16B7">
              <w:rPr>
                <w:rFonts w:cs="Times New Roman"/>
                <w:b/>
                <w:bCs/>
                <w:sz w:val="24"/>
                <w:szCs w:val="24"/>
              </w:rPr>
              <w:t>Контрольная работа  по теме: «Географические карты».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E93E73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E93E73" w:rsidRDefault="00EC16B7" w:rsidP="00131FFE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3E73">
              <w:rPr>
                <w:rFonts w:cs="Times New Roman"/>
                <w:b/>
                <w:sz w:val="24"/>
                <w:szCs w:val="24"/>
              </w:rPr>
              <w:t>Раздел 4. Оболочки Земли.</w:t>
            </w:r>
            <w:r>
              <w:rPr>
                <w:rFonts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Default="00EC16B7" w:rsidP="00131FFE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6" w:type="pct"/>
            <w:gridSpan w:val="5"/>
          </w:tcPr>
          <w:p w:rsidR="00EC16B7" w:rsidRPr="00B80036" w:rsidRDefault="00EC16B7" w:rsidP="00E12955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</w:t>
            </w:r>
            <w:r w:rsidR="00E12955">
              <w:rPr>
                <w:rFonts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cs="Times New Roman"/>
                <w:b/>
                <w:sz w:val="24"/>
                <w:szCs w:val="24"/>
              </w:rPr>
              <w:t>. Литосфера – каменная оболочка Земли. (13</w:t>
            </w:r>
            <w:r w:rsidRPr="00B80036">
              <w:rPr>
                <w:rFonts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98" w:type="pct"/>
          </w:tcPr>
          <w:p w:rsidR="00EC16B7" w:rsidRPr="00EC16B7" w:rsidRDefault="00EC16B7" w:rsidP="00EC16B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Земная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кора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24.2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598" w:type="pct"/>
          </w:tcPr>
          <w:p w:rsidR="00EC16B7" w:rsidRPr="00B80036" w:rsidRDefault="00EC16B7" w:rsidP="00131FFE">
            <w:pPr>
              <w:adjustRightInd w:val="0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Земная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кора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-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верхняя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часть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val="de-DE" w:eastAsia="ja-JP" w:bidi="fa-IR"/>
              </w:rPr>
              <w:t>литосферы</w:t>
            </w:r>
            <w:proofErr w:type="spellEnd"/>
            <w:r>
              <w:rPr>
                <w:rFonts w:eastAsia="Andale Sans UI" w:cs="Times New Roman"/>
                <w:bCs/>
                <w:color w:val="000000"/>
                <w:spacing w:val="-5"/>
                <w:w w:val="113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98" w:type="pct"/>
          </w:tcPr>
          <w:p w:rsidR="00EC16B7" w:rsidRPr="00B80036" w:rsidRDefault="00EC16B7" w:rsidP="00EC16B7">
            <w:pPr>
              <w:adjustRightInd w:val="0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Горные</w:t>
            </w:r>
            <w:proofErr w:type="spellEnd"/>
            <w:r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породы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98" w:type="pct"/>
          </w:tcPr>
          <w:p w:rsidR="00EC16B7" w:rsidRPr="00E93E73" w:rsidRDefault="00EC16B7" w:rsidP="00EC16B7">
            <w:pPr>
              <w:adjustRightInd w:val="0"/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Горные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породы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минералы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полезные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ископаемые</w:t>
            </w:r>
            <w:proofErr w:type="spellEnd"/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EB4267">
              <w:rPr>
                <w:rFonts w:eastAsia="Andale Sans UI" w:cs="Times New Roman"/>
                <w:bCs/>
                <w:color w:val="000000"/>
                <w:spacing w:val="-2"/>
                <w:w w:val="109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93E73">
              <w:rPr>
                <w:rFonts w:eastAsia="Andale Sans UI" w:cs="Times New Roman"/>
                <w:b/>
                <w:bCs/>
                <w:color w:val="000000"/>
                <w:spacing w:val="-2"/>
                <w:w w:val="109"/>
                <w:kern w:val="3"/>
                <w:sz w:val="24"/>
                <w:szCs w:val="24"/>
                <w:lang w:eastAsia="ja-JP" w:bidi="fa-IR"/>
              </w:rPr>
              <w:t>Практическая работа №8 «Сравнение свойств горных пород»</w:t>
            </w:r>
            <w:r>
              <w:rPr>
                <w:rFonts w:eastAsia="Andale Sans UI" w:cs="Times New Roman"/>
                <w:b/>
                <w:bCs/>
                <w:color w:val="000000"/>
                <w:spacing w:val="-2"/>
                <w:w w:val="109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17.3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7B4A34" w:rsidRPr="00B80036" w:rsidTr="007B4A34">
        <w:tc>
          <w:tcPr>
            <w:tcW w:w="5000" w:type="pct"/>
            <w:gridSpan w:val="6"/>
          </w:tcPr>
          <w:p w:rsidR="007B4A34" w:rsidRDefault="007B4A34" w:rsidP="007B4A34">
            <w:pPr>
              <w:snapToGrid w:val="0"/>
              <w:jc w:val="center"/>
              <w:rPr>
                <w:rFonts w:cs="Times New Roman"/>
                <w:b/>
                <w:sz w:val="32"/>
                <w:szCs w:val="24"/>
              </w:rPr>
            </w:pPr>
          </w:p>
          <w:p w:rsidR="007B4A34" w:rsidRPr="007B4A34" w:rsidRDefault="007B4A34" w:rsidP="007B4A3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B4A34">
              <w:rPr>
                <w:rFonts w:cs="Times New Roman"/>
                <w:b/>
                <w:sz w:val="32"/>
                <w:szCs w:val="24"/>
                <w:lang w:val="en-US"/>
              </w:rPr>
              <w:t xml:space="preserve">IV </w:t>
            </w:r>
            <w:r w:rsidRPr="007B4A34">
              <w:rPr>
                <w:rFonts w:cs="Times New Roman"/>
                <w:b/>
                <w:sz w:val="32"/>
                <w:szCs w:val="24"/>
              </w:rPr>
              <w:t>четверть</w:t>
            </w:r>
          </w:p>
        </w:tc>
      </w:tr>
      <w:tr w:rsidR="00EC16B7" w:rsidRPr="00B80036" w:rsidTr="00EC16B7">
        <w:trPr>
          <w:trHeight w:val="421"/>
        </w:trPr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598" w:type="pct"/>
            <w:shd w:val="clear" w:color="auto" w:fill="auto"/>
          </w:tcPr>
          <w:p w:rsidR="00EC16B7" w:rsidRPr="00EB4267" w:rsidRDefault="00EC16B7" w:rsidP="00131FFE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 w:rsidRPr="00E96979">
              <w:rPr>
                <w:rFonts w:cs="Times New Roman"/>
                <w:bCs/>
                <w:color w:val="000000"/>
                <w:spacing w:val="-2"/>
                <w:w w:val="109"/>
              </w:rPr>
              <w:t>Движения</w:t>
            </w:r>
            <w:proofErr w:type="spellEnd"/>
            <w:r w:rsidRPr="00E96979">
              <w:rPr>
                <w:rFonts w:cs="Times New Roman"/>
                <w:bCs/>
                <w:color w:val="000000"/>
                <w:spacing w:val="-2"/>
                <w:w w:val="109"/>
              </w:rPr>
              <w:t xml:space="preserve"> </w:t>
            </w:r>
            <w:proofErr w:type="spellStart"/>
            <w:r w:rsidRPr="00E96979">
              <w:rPr>
                <w:rFonts w:cs="Times New Roman"/>
                <w:bCs/>
                <w:color w:val="000000"/>
                <w:spacing w:val="-2"/>
                <w:w w:val="109"/>
              </w:rPr>
              <w:t>земной</w:t>
            </w:r>
            <w:proofErr w:type="spellEnd"/>
            <w:r w:rsidRPr="00E96979">
              <w:rPr>
                <w:rFonts w:cs="Times New Roman"/>
                <w:bCs/>
                <w:color w:val="000000"/>
                <w:spacing w:val="-2"/>
                <w:w w:val="109"/>
              </w:rPr>
              <w:t xml:space="preserve"> </w:t>
            </w:r>
            <w:proofErr w:type="spellStart"/>
            <w:r w:rsidRPr="00E96979">
              <w:rPr>
                <w:rFonts w:cs="Times New Roman"/>
                <w:bCs/>
                <w:color w:val="000000"/>
                <w:spacing w:val="-2"/>
                <w:w w:val="109"/>
              </w:rPr>
              <w:t>коры</w:t>
            </w:r>
            <w:proofErr w:type="spellEnd"/>
            <w:r>
              <w:rPr>
                <w:rFonts w:cs="Times New Roman"/>
                <w:bCs/>
                <w:color w:val="000000"/>
                <w:spacing w:val="-2"/>
                <w:w w:val="109"/>
                <w:lang w:val="ru-RU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31.3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rPr>
          <w:trHeight w:val="421"/>
        </w:trPr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98" w:type="pct"/>
            <w:shd w:val="clear" w:color="auto" w:fill="auto"/>
          </w:tcPr>
          <w:p w:rsidR="00EC16B7" w:rsidRDefault="00EC16B7" w:rsidP="00131FFE">
            <w:pPr>
              <w:shd w:val="clear" w:color="auto" w:fill="FFFFFF"/>
              <w:spacing w:before="48" w:line="240" w:lineRule="atLeast"/>
              <w:jc w:val="both"/>
              <w:rPr>
                <w:rFonts w:cs="Times New Roman"/>
                <w:bCs/>
                <w:color w:val="000000"/>
                <w:spacing w:val="-2"/>
                <w:w w:val="109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Рельеф Земли.</w:t>
            </w:r>
          </w:p>
          <w:p w:rsidR="00EC16B7" w:rsidRPr="00426BED" w:rsidRDefault="00EC16B7" w:rsidP="00131FFE">
            <w:pPr>
              <w:shd w:val="clear" w:color="auto" w:fill="FFFFFF"/>
              <w:spacing w:before="48" w:line="240" w:lineRule="atLeast"/>
              <w:jc w:val="both"/>
              <w:rPr>
                <w:rFonts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426BED">
              <w:rPr>
                <w:rFonts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Практическая работа №9.</w:t>
            </w:r>
          </w:p>
          <w:p w:rsidR="00EC16B7" w:rsidRPr="00EB4267" w:rsidRDefault="00EC16B7" w:rsidP="00131FFE">
            <w:pPr>
              <w:shd w:val="clear" w:color="auto" w:fill="FFFFFF"/>
              <w:spacing w:before="48" w:line="240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26BED">
              <w:rPr>
                <w:rFonts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«Нанесение на контурную карту географического положения островов, полуостровов, высочайших гор и обширных равнин».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rPr>
          <w:trHeight w:val="421"/>
        </w:trPr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598" w:type="pct"/>
            <w:shd w:val="clear" w:color="auto" w:fill="auto"/>
          </w:tcPr>
          <w:p w:rsidR="00EC16B7" w:rsidRPr="00EB4267" w:rsidRDefault="00EC16B7" w:rsidP="00131FFE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 w:rsidRPr="00EB4267">
              <w:rPr>
                <w:rFonts w:cs="Times New Roman"/>
                <w:bCs/>
                <w:color w:val="000000"/>
              </w:rPr>
              <w:t>Рельеф</w:t>
            </w:r>
            <w:proofErr w:type="spellEnd"/>
            <w:r w:rsidRPr="00EB426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EB4267">
              <w:rPr>
                <w:rFonts w:cs="Times New Roman"/>
                <w:bCs/>
                <w:color w:val="000000"/>
              </w:rPr>
              <w:t>Земли</w:t>
            </w:r>
            <w:proofErr w:type="spellEnd"/>
            <w:r w:rsidRPr="00EB4267">
              <w:rPr>
                <w:rFonts w:cs="Times New Roman"/>
                <w:bCs/>
                <w:color w:val="000000"/>
              </w:rPr>
              <w:t xml:space="preserve">. </w:t>
            </w:r>
            <w:proofErr w:type="spellStart"/>
            <w:r w:rsidRPr="00EB4267">
              <w:rPr>
                <w:rFonts w:cs="Times New Roman"/>
                <w:bCs/>
                <w:color w:val="000000"/>
              </w:rPr>
              <w:t>Равнины</w:t>
            </w:r>
            <w:proofErr w:type="spellEnd"/>
            <w:r>
              <w:rPr>
                <w:rFonts w:cs="Times New Roman"/>
                <w:bCs/>
                <w:color w:val="000000"/>
                <w:lang w:val="ru-RU"/>
              </w:rPr>
              <w:t>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14.4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B80036" w:rsidTr="00EC16B7">
        <w:trPr>
          <w:trHeight w:val="421"/>
        </w:trPr>
        <w:tc>
          <w:tcPr>
            <w:tcW w:w="374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598" w:type="pct"/>
            <w:shd w:val="clear" w:color="auto" w:fill="auto"/>
          </w:tcPr>
          <w:p w:rsidR="00EC16B7" w:rsidRDefault="00EC16B7" w:rsidP="00131FFE">
            <w:pPr>
              <w:pStyle w:val="Standard"/>
              <w:rPr>
                <w:rFonts w:cs="Times New Roman"/>
                <w:bCs/>
                <w:color w:val="000000"/>
                <w:lang w:val="ru-RU"/>
              </w:rPr>
            </w:pPr>
            <w:proofErr w:type="spellStart"/>
            <w:r w:rsidRPr="00EB4267">
              <w:rPr>
                <w:rFonts w:cs="Times New Roman"/>
                <w:bCs/>
                <w:color w:val="000000"/>
              </w:rPr>
              <w:t>Рельеф</w:t>
            </w:r>
            <w:proofErr w:type="spellEnd"/>
            <w:r w:rsidRPr="00EB426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EB4267">
              <w:rPr>
                <w:rFonts w:cs="Times New Roman"/>
                <w:bCs/>
                <w:color w:val="000000"/>
              </w:rPr>
              <w:t>Земли</w:t>
            </w:r>
            <w:proofErr w:type="spellEnd"/>
            <w:r w:rsidRPr="00EB4267">
              <w:rPr>
                <w:rFonts w:cs="Times New Roman"/>
                <w:bCs/>
                <w:color w:val="000000"/>
              </w:rPr>
              <w:t xml:space="preserve">. </w:t>
            </w:r>
            <w:proofErr w:type="spellStart"/>
            <w:r w:rsidRPr="00EB4267">
              <w:rPr>
                <w:rFonts w:cs="Times New Roman"/>
                <w:bCs/>
                <w:color w:val="000000"/>
              </w:rPr>
              <w:t>Горы</w:t>
            </w:r>
            <w:proofErr w:type="spellEnd"/>
            <w:r>
              <w:rPr>
                <w:rFonts w:cs="Times New Roman"/>
                <w:bCs/>
                <w:color w:val="000000"/>
                <w:lang w:val="ru-RU"/>
              </w:rPr>
              <w:t>.</w:t>
            </w:r>
          </w:p>
          <w:p w:rsidR="00EC16B7" w:rsidRPr="00426BED" w:rsidRDefault="00EC16B7" w:rsidP="00131FFE">
            <w:pPr>
              <w:pStyle w:val="Standard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26BED">
              <w:rPr>
                <w:rFonts w:cs="Times New Roman"/>
                <w:b/>
                <w:bCs/>
                <w:color w:val="000000"/>
                <w:lang w:val="ru-RU"/>
              </w:rPr>
              <w:t>Практическая работа №10.</w:t>
            </w:r>
          </w:p>
          <w:p w:rsidR="00EC16B7" w:rsidRPr="00014B14" w:rsidRDefault="00EC16B7" w:rsidP="00131FFE">
            <w:pPr>
              <w:pStyle w:val="Standard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26BED">
              <w:rPr>
                <w:rFonts w:cs="Times New Roman"/>
                <w:b/>
                <w:bCs/>
                <w:color w:val="000000"/>
                <w:lang w:val="ru-RU"/>
              </w:rPr>
              <w:t>«Описание местоположения горной системы или равнины о физической карте».</w:t>
            </w:r>
          </w:p>
        </w:tc>
        <w:tc>
          <w:tcPr>
            <w:tcW w:w="849" w:type="pct"/>
          </w:tcPr>
          <w:p w:rsidR="00EC16B7" w:rsidRPr="00B80036" w:rsidRDefault="00851223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B80036" w:rsidRDefault="00A316EC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579" w:type="pct"/>
          </w:tcPr>
          <w:p w:rsidR="00EC16B7" w:rsidRPr="00B80036" w:rsidRDefault="007B4A34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21.4</w:t>
            </w:r>
          </w:p>
        </w:tc>
        <w:tc>
          <w:tcPr>
            <w:tcW w:w="508" w:type="pct"/>
          </w:tcPr>
          <w:p w:rsidR="00EC16B7" w:rsidRPr="00B80036" w:rsidRDefault="00EC16B7" w:rsidP="00131FFE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EC16B7" w:rsidRPr="00EC16B7" w:rsidTr="00EC16B7">
        <w:trPr>
          <w:trHeight w:val="421"/>
        </w:trPr>
        <w:tc>
          <w:tcPr>
            <w:tcW w:w="374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EC16B7">
              <w:rPr>
                <w:rFonts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adjustRightInd w:val="0"/>
              <w:contextualSpacing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EC16B7">
              <w:rPr>
                <w:rFonts w:eastAsia="Andale Sans UI" w:cs="Times New Roman"/>
                <w:b/>
                <w:i/>
                <w:color w:val="000000"/>
                <w:spacing w:val="-3"/>
                <w:w w:val="108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Скульптурный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портрет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Земли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>Разработа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 xml:space="preserve"> проектного задания.</w:t>
            </w:r>
          </w:p>
        </w:tc>
        <w:tc>
          <w:tcPr>
            <w:tcW w:w="849" w:type="pct"/>
          </w:tcPr>
          <w:p w:rsidR="00EC16B7" w:rsidRPr="00EC16B7" w:rsidRDefault="00851223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EC16B7" w:rsidRPr="00EC16B7" w:rsidRDefault="007B4A34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28.4</w:t>
            </w:r>
          </w:p>
        </w:tc>
        <w:tc>
          <w:tcPr>
            <w:tcW w:w="508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C16B7" w:rsidRPr="00EC16B7" w:rsidTr="00EC16B7">
        <w:trPr>
          <w:trHeight w:val="421"/>
        </w:trPr>
        <w:tc>
          <w:tcPr>
            <w:tcW w:w="374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EC16B7">
              <w:rPr>
                <w:rFonts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adjustRightInd w:val="0"/>
              <w:contextualSpacing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«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Скульптурный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портрет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Земли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>Разработа</w:t>
            </w:r>
            <w:proofErr w:type="spellEnd"/>
            <w:r w:rsidRPr="00EC16B7">
              <w:rPr>
                <w:rFonts w:eastAsia="Andale Sans UI" w:cs="Times New Roman"/>
                <w:b/>
                <w:i/>
                <w:color w:val="000000"/>
                <w:w w:val="110"/>
                <w:kern w:val="3"/>
                <w:sz w:val="24"/>
                <w:szCs w:val="24"/>
                <w:lang w:eastAsia="ja-JP" w:bidi="fa-IR"/>
              </w:rPr>
              <w:t xml:space="preserve"> проектного задания.</w:t>
            </w:r>
          </w:p>
        </w:tc>
        <w:tc>
          <w:tcPr>
            <w:tcW w:w="849" w:type="pct"/>
          </w:tcPr>
          <w:p w:rsidR="00EC16B7" w:rsidRPr="00EC16B7" w:rsidRDefault="00851223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EC16B7" w:rsidRPr="00EC16B7" w:rsidRDefault="007B4A34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5.5</w:t>
            </w:r>
          </w:p>
        </w:tc>
        <w:tc>
          <w:tcPr>
            <w:tcW w:w="508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C16B7" w:rsidRPr="00EC16B7" w:rsidTr="00EC16B7">
        <w:trPr>
          <w:trHeight w:val="421"/>
        </w:trPr>
        <w:tc>
          <w:tcPr>
            <w:tcW w:w="374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EC16B7">
              <w:rPr>
                <w:rFonts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adjustRightInd w:val="0"/>
              <w:contextualSpacing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EC16B7">
              <w:rPr>
                <w:rFonts w:eastAsia="Andale Sans UI" w:cs="Times New Roman"/>
                <w:bCs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  <w:r w:rsidRPr="00EC16B7">
              <w:rPr>
                <w:rFonts w:eastAsia="Andale Sans UI" w:cs="Times New Roman"/>
                <w:bCs/>
                <w:i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C16B7">
              <w:rPr>
                <w:rFonts w:eastAsia="Andale Sans UI" w:cs="Times New Roman"/>
                <w:bCs/>
                <w:i/>
                <w:color w:val="000000"/>
                <w:spacing w:val="-1"/>
                <w:kern w:val="3"/>
                <w:sz w:val="24"/>
                <w:szCs w:val="24"/>
                <w:lang w:val="de-DE" w:eastAsia="ja-JP" w:bidi="fa-IR"/>
              </w:rPr>
              <w:t>литосфера</w:t>
            </w:r>
            <w:proofErr w:type="spellEnd"/>
            <w:r w:rsidRPr="00EC16B7">
              <w:rPr>
                <w:rFonts w:eastAsia="Andale Sans UI" w:cs="Times New Roman"/>
                <w:bCs/>
                <w:i/>
                <w:color w:val="000000"/>
                <w:spacing w:val="-1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849" w:type="pct"/>
          </w:tcPr>
          <w:p w:rsidR="00EC16B7" w:rsidRPr="00EC16B7" w:rsidRDefault="00851223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EC16B7" w:rsidRPr="00EC16B7" w:rsidRDefault="007B4A34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12.5</w:t>
            </w:r>
          </w:p>
        </w:tc>
        <w:tc>
          <w:tcPr>
            <w:tcW w:w="508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C16B7" w:rsidRPr="00EC16B7" w:rsidTr="00EC16B7">
        <w:trPr>
          <w:trHeight w:val="421"/>
        </w:trPr>
        <w:tc>
          <w:tcPr>
            <w:tcW w:w="374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EC16B7">
              <w:rPr>
                <w:rFonts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adjustRightInd w:val="0"/>
              <w:contextualSpacing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EC16B7">
              <w:rPr>
                <w:rFonts w:cs="Times New Roman"/>
                <w:bCs/>
                <w:i/>
                <w:sz w:val="24"/>
                <w:szCs w:val="24"/>
              </w:rPr>
              <w:t xml:space="preserve">Урок – обобщение по теме: «Литосфера – каменная </w:t>
            </w:r>
            <w:proofErr w:type="spellStart"/>
            <w:r w:rsidRPr="00EC16B7">
              <w:rPr>
                <w:rFonts w:cs="Times New Roman"/>
                <w:bCs/>
                <w:i/>
                <w:sz w:val="24"/>
                <w:szCs w:val="24"/>
              </w:rPr>
              <w:t>оболоча</w:t>
            </w:r>
            <w:proofErr w:type="spellEnd"/>
            <w:r w:rsidRPr="00EC16B7">
              <w:rPr>
                <w:rFonts w:cs="Times New Roman"/>
                <w:bCs/>
                <w:i/>
                <w:sz w:val="24"/>
                <w:szCs w:val="24"/>
              </w:rPr>
              <w:t xml:space="preserve"> Земли».</w:t>
            </w:r>
          </w:p>
        </w:tc>
        <w:tc>
          <w:tcPr>
            <w:tcW w:w="849" w:type="pct"/>
          </w:tcPr>
          <w:p w:rsidR="00EC16B7" w:rsidRPr="00EC16B7" w:rsidRDefault="00851223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EC16B7" w:rsidRPr="00EC16B7" w:rsidRDefault="007B4A34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19.5</w:t>
            </w:r>
          </w:p>
        </w:tc>
        <w:tc>
          <w:tcPr>
            <w:tcW w:w="508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C16B7" w:rsidRPr="00EC16B7" w:rsidTr="00EC16B7">
        <w:trPr>
          <w:trHeight w:val="421"/>
        </w:trPr>
        <w:tc>
          <w:tcPr>
            <w:tcW w:w="374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 w:rsidRPr="00EC16B7">
              <w:rPr>
                <w:rFonts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598" w:type="pct"/>
          </w:tcPr>
          <w:p w:rsidR="00EC16B7" w:rsidRPr="00EC16B7" w:rsidRDefault="00EC16B7" w:rsidP="00131FFE">
            <w:pPr>
              <w:adjustRightInd w:val="0"/>
              <w:contextualSpacing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EC16B7">
              <w:rPr>
                <w:rFonts w:cs="Times New Roman"/>
                <w:bCs/>
                <w:i/>
                <w:sz w:val="24"/>
                <w:szCs w:val="24"/>
              </w:rPr>
              <w:t>Урок – обобщение и повторение. Итоговый контроль.</w:t>
            </w:r>
          </w:p>
        </w:tc>
        <w:tc>
          <w:tcPr>
            <w:tcW w:w="849" w:type="pct"/>
          </w:tcPr>
          <w:p w:rsidR="00EC16B7" w:rsidRPr="00EC16B7" w:rsidRDefault="00851223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79" w:type="pct"/>
          </w:tcPr>
          <w:p w:rsidR="00EC16B7" w:rsidRPr="00EC16B7" w:rsidRDefault="007B4A34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26.5</w:t>
            </w:r>
          </w:p>
        </w:tc>
        <w:tc>
          <w:tcPr>
            <w:tcW w:w="508" w:type="pct"/>
          </w:tcPr>
          <w:p w:rsidR="00EC16B7" w:rsidRPr="00EC16B7" w:rsidRDefault="00EC16B7" w:rsidP="00131FFE">
            <w:pPr>
              <w:snapToGrid w:val="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30AD8" w:rsidRDefault="00130AD8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DC6D54">
      <w:pPr>
        <w:jc w:val="center"/>
        <w:rPr>
          <w:rFonts w:eastAsia="Times New Roman" w:cs="Times New Roman"/>
          <w:b/>
          <w:sz w:val="28"/>
          <w:szCs w:val="28"/>
        </w:rPr>
      </w:pPr>
      <w:r w:rsidRPr="00DC6D54">
        <w:rPr>
          <w:rFonts w:eastAsia="Times New Roman" w:cs="Times New Roman"/>
          <w:b/>
          <w:sz w:val="28"/>
          <w:szCs w:val="28"/>
        </w:rPr>
        <w:br/>
        <w:t>Раздел № 6 Система оценки достижения планируемых результатов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Результатом проверки уровня усвоения учебного  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DC6D54">
        <w:rPr>
          <w:rFonts w:eastAsia="Times New Roman" w:cs="Times New Roman"/>
          <w:color w:val="2E2E2E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Оценка знаний предполагает учёт индивидуальных особенностей обучающихся, дифференцированный подход к организации работы.</w:t>
      </w:r>
    </w:p>
    <w:p w:rsidR="00DC6D54" w:rsidRPr="00DC6D54" w:rsidRDefault="00DC6D54" w:rsidP="00DC6D54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726" w:right="72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Устный ответ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 </w:t>
      </w:r>
    </w:p>
    <w:p w:rsidR="00DC6D54" w:rsidRPr="00DC6D54" w:rsidRDefault="00DC6D54" w:rsidP="00DC6D54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межпредметные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 </w:t>
      </w:r>
    </w:p>
    <w:p w:rsidR="00DC6D54" w:rsidRPr="00DC6D54" w:rsidRDefault="00DC6D54" w:rsidP="00DC6D54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C6D54" w:rsidRPr="00DC6D54" w:rsidRDefault="00DC6D54" w:rsidP="00DC6D54">
      <w:pPr>
        <w:numPr>
          <w:ilvl w:val="0"/>
          <w:numId w:val="7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 основном правильно даны определения понятий и использованы научные термины;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Ответ самостоятельный;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неточностей в изложении географического материала;  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DC6D54" w:rsidRPr="00DC6D54" w:rsidRDefault="00DC6D54" w:rsidP="00DC6D54">
      <w:pPr>
        <w:numPr>
          <w:ilvl w:val="0"/>
          <w:numId w:val="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Понимание основных географических взаимосвязей;</w:t>
      </w:r>
    </w:p>
    <w:p w:rsidR="00DC6D54" w:rsidRPr="00DC6D54" w:rsidRDefault="00DC6D54" w:rsidP="00DC6D54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10. Знание карты и умение ей пользоваться;</w:t>
      </w:r>
    </w:p>
    <w:p w:rsidR="00DC6D54" w:rsidRPr="00DC6D54" w:rsidRDefault="00DC6D54" w:rsidP="00DC6D54">
      <w:p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11. При решении географических задач сделаны второстепенные ошибки.  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Материал излагает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>, фрагментарно, не всегда последовательно;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Показывает </w:t>
      </w:r>
      <w:proofErr w:type="gramStart"/>
      <w:r w:rsidRPr="00DC6D54">
        <w:rPr>
          <w:rFonts w:eastAsia="Times New Roman" w:cs="Times New Roman"/>
          <w:color w:val="000000"/>
          <w:sz w:val="28"/>
          <w:szCs w:val="28"/>
        </w:rPr>
        <w:t>недостаточную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Допустил ошибки и неточности в использовании научной терминологии, определения понятий дал недостаточно четкие;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использовал в качестве доказательства выводы и обобщения из наблюдений, фактов, опытов или допустил ошибки при их изложении;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C6D54">
        <w:rPr>
          <w:rFonts w:eastAsia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в этом тексте;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 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Знание карты недостаточное, показ на ней сбивчивый;</w:t>
      </w:r>
    </w:p>
    <w:p w:rsidR="00DC6D54" w:rsidRPr="00DC6D54" w:rsidRDefault="00DC6D54" w:rsidP="00DC6D54">
      <w:pPr>
        <w:numPr>
          <w:ilvl w:val="0"/>
          <w:numId w:val="9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shd w:val="clear" w:color="auto" w:fill="FFFFFF"/>
        <w:ind w:left="2" w:right="1598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1. Не усвоил и не раскрыл основное содержание материала;                                                   2. Не делает выводов и обобщений.  </w:t>
      </w:r>
    </w:p>
    <w:p w:rsidR="00DC6D54" w:rsidRPr="00DC6D54" w:rsidRDefault="00DC6D54" w:rsidP="00DC6D54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  </w:t>
      </w:r>
    </w:p>
    <w:p w:rsidR="00DC6D54" w:rsidRPr="00DC6D54" w:rsidRDefault="00DC6D54" w:rsidP="00DC6D54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  </w:t>
      </w:r>
    </w:p>
    <w:p w:rsidR="00DC6D54" w:rsidRPr="00DC6D54" w:rsidRDefault="00DC6D54" w:rsidP="00DC6D54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  </w:t>
      </w:r>
    </w:p>
    <w:p w:rsidR="00DC6D54" w:rsidRPr="00DC6D54" w:rsidRDefault="00DC6D54" w:rsidP="00DC6D54">
      <w:pPr>
        <w:numPr>
          <w:ilvl w:val="0"/>
          <w:numId w:val="1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Имеются грубые ошибки  в использовании карты.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 </w:t>
      </w:r>
      <w:r w:rsidRPr="00DC6D54">
        <w:rPr>
          <w:rFonts w:eastAsia="Times New Roman" w:cs="Times New Roman"/>
          <w:color w:val="000000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        учащихся для анализа ответа, самоанализ, предложение оценки.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 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проверочных работ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numPr>
          <w:ilvl w:val="0"/>
          <w:numId w:val="12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выполнил работу без ошибок и недочетов;  § допустил не более одного недочета. 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ставится, если ученик выполнил работу полностью, но допустил в ней:  </w:t>
      </w:r>
    </w:p>
    <w:p w:rsidR="00DC6D54" w:rsidRPr="00DC6D54" w:rsidRDefault="00DC6D54" w:rsidP="00DC6D54">
      <w:pPr>
        <w:numPr>
          <w:ilvl w:val="0"/>
          <w:numId w:val="13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одной негрубой ошибки и одного недочета;  § или не более двух недочетов. 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 xml:space="preserve"> правильно выполнил не менее половины работы или допустил:  </w:t>
      </w:r>
    </w:p>
    <w:p w:rsidR="00DC6D54" w:rsidRPr="00DC6D54" w:rsidRDefault="00DC6D54" w:rsidP="00DC6D54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более двух грубых ошибок;  </w:t>
      </w:r>
    </w:p>
    <w:p w:rsidR="00DC6D54" w:rsidRPr="00DC6D54" w:rsidRDefault="00DC6D54" w:rsidP="00DC6D54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или не более одной грубой и одной негрубой ошибки и одного недочета;  </w:t>
      </w:r>
    </w:p>
    <w:p w:rsidR="00DC6D54" w:rsidRPr="00DC6D54" w:rsidRDefault="00DC6D54" w:rsidP="00DC6D54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не более двух-трех негрубых ошибок;  </w:t>
      </w:r>
    </w:p>
    <w:p w:rsidR="00DC6D54" w:rsidRPr="00DC6D54" w:rsidRDefault="00DC6D54" w:rsidP="00DC6D54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одной негрубой ошибки и трех недочетов;  </w:t>
      </w:r>
    </w:p>
    <w:p w:rsidR="00DC6D54" w:rsidRPr="00DC6D54" w:rsidRDefault="00DC6D54" w:rsidP="00DC6D54">
      <w:pPr>
        <w:numPr>
          <w:ilvl w:val="0"/>
          <w:numId w:val="14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при отсутствии ошибок, но при наличии четырех-пяти недочетов. 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 ставится, если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DC6D54">
        <w:rPr>
          <w:rFonts w:eastAsia="Times New Roman" w:cs="Times New Roman"/>
          <w:color w:val="000000"/>
          <w:sz w:val="28"/>
          <w:szCs w:val="28"/>
        </w:rPr>
        <w:t>:  </w:t>
      </w:r>
    </w:p>
    <w:p w:rsidR="00DC6D54" w:rsidRPr="00DC6D54" w:rsidRDefault="00DC6D54" w:rsidP="00DC6D54">
      <w:pPr>
        <w:numPr>
          <w:ilvl w:val="0"/>
          <w:numId w:val="15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допустил число ошибок и недочетов превосходящее норму, при которой может быть выставлена оценка "3";  </w:t>
      </w:r>
    </w:p>
    <w:p w:rsidR="00DC6D54" w:rsidRPr="00DC6D54" w:rsidRDefault="00DC6D54" w:rsidP="00DC6D54">
      <w:pPr>
        <w:numPr>
          <w:ilvl w:val="0"/>
          <w:numId w:val="15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или если правильно выполнил менее половины работы.  </w:t>
      </w:r>
    </w:p>
    <w:p w:rsidR="00DC6D54" w:rsidRPr="00DC6D54" w:rsidRDefault="00DC6D54" w:rsidP="00DC6D54">
      <w:pPr>
        <w:shd w:val="clear" w:color="auto" w:fill="FFFFFF"/>
        <w:ind w:left="50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  </w:t>
      </w:r>
    </w:p>
    <w:p w:rsidR="00DC6D54" w:rsidRPr="00DC6D54" w:rsidRDefault="00DC6D54" w:rsidP="00DC6D54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Учитель имеет право поставить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оценку выше той, которая предусмотрена нормами, если </w:t>
      </w:r>
      <w:r>
        <w:rPr>
          <w:rFonts w:eastAsia="Times New Roman" w:cs="Times New Roman"/>
          <w:color w:val="000000"/>
          <w:sz w:val="28"/>
          <w:szCs w:val="28"/>
        </w:rPr>
        <w:t xml:space="preserve">обучающимся </w:t>
      </w:r>
      <w:r w:rsidRPr="00DC6D54">
        <w:rPr>
          <w:rFonts w:eastAsia="Times New Roman" w:cs="Times New Roman"/>
          <w:color w:val="000000"/>
          <w:sz w:val="28"/>
          <w:szCs w:val="28"/>
        </w:rPr>
        <w:t xml:space="preserve"> оригинально выполнена работа.  </w:t>
      </w:r>
    </w:p>
    <w:p w:rsidR="00DC6D54" w:rsidRPr="00DC6D54" w:rsidRDefault="00DC6D54" w:rsidP="00DC6D54">
      <w:pPr>
        <w:numPr>
          <w:ilvl w:val="0"/>
          <w:numId w:val="17"/>
        </w:numPr>
        <w:shd w:val="clear" w:color="auto" w:fill="FFFFFF"/>
        <w:ind w:left="502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Оценки с анализом доводятся до сведения </w:t>
      </w:r>
      <w:r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DC6D54">
        <w:rPr>
          <w:rFonts w:eastAsia="Times New Roman" w:cs="Times New Roman"/>
          <w:color w:val="000000"/>
          <w:sz w:val="28"/>
          <w:szCs w:val="28"/>
        </w:rPr>
        <w:t>, как правило, на последующем уроке, предусматривается работа над ошибками, устранение пробелов.  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Критерии выставления оценок за проверочные тесты</w:t>
      </w:r>
    </w:p>
    <w:p w:rsidR="00DC6D54" w:rsidRPr="00DC6D54" w:rsidRDefault="00DC6D54" w:rsidP="00DC6D54">
      <w:pPr>
        <w:numPr>
          <w:ilvl w:val="0"/>
          <w:numId w:val="18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10 вопросов.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70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DC6D54" w:rsidRPr="00DC6D54" w:rsidRDefault="00DC6D54" w:rsidP="00DC6D54">
      <w:pPr>
        <w:numPr>
          <w:ilvl w:val="0"/>
          <w:numId w:val="19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DC6D54" w:rsidRPr="00DC6D54" w:rsidRDefault="00DC6D54" w:rsidP="00DC6D54">
      <w:pPr>
        <w:numPr>
          <w:ilvl w:val="0"/>
          <w:numId w:val="20"/>
        </w:numPr>
        <w:shd w:val="clear" w:color="auto" w:fill="FFFFFF"/>
        <w:ind w:left="360" w:firstLine="90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Критерии выставления оценок за тест, состоящий из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20 вопросов.</w:t>
      </w:r>
    </w:p>
    <w:p w:rsidR="00DC6D54" w:rsidRPr="00DC6D54" w:rsidRDefault="00DC6D54" w:rsidP="00DC6D54">
      <w:pPr>
        <w:numPr>
          <w:ilvl w:val="0"/>
          <w:numId w:val="21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Время выполнения работы: 30-40 мин.</w:t>
      </w:r>
    </w:p>
    <w:p w:rsidR="00DC6D54" w:rsidRPr="00DC6D54" w:rsidRDefault="00DC6D54" w:rsidP="00DC6D54">
      <w:pPr>
        <w:numPr>
          <w:ilvl w:val="0"/>
          <w:numId w:val="21"/>
        </w:numPr>
        <w:shd w:val="clear" w:color="auto" w:fill="FFFFFF"/>
        <w:ind w:left="9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DC6D54" w:rsidRPr="00DC6D54" w:rsidRDefault="00DC6D54" w:rsidP="00DC6D54">
      <w:pPr>
        <w:shd w:val="clear" w:color="auto" w:fill="FFFFFF"/>
        <w:ind w:left="-4" w:hanging="10"/>
        <w:jc w:val="center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качества выполнения практических и самостоятельных работ по географии</w:t>
      </w:r>
    </w:p>
    <w:p w:rsidR="00DC6D54" w:rsidRPr="00DC6D54" w:rsidRDefault="00DC6D54" w:rsidP="00DC6D54">
      <w:pPr>
        <w:shd w:val="clear" w:color="auto" w:fill="FFFFFF"/>
        <w:ind w:left="726" w:right="74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"5"</w:t>
      </w:r>
    </w:p>
    <w:p w:rsidR="00DC6D54" w:rsidRPr="00DC6D54" w:rsidRDefault="00DC6D54" w:rsidP="00DC6D54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DC6D54" w:rsidRPr="00DC6D54" w:rsidRDefault="00DC6D54" w:rsidP="00DC6D54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DC6D54" w:rsidRPr="00DC6D54" w:rsidRDefault="00DC6D54" w:rsidP="00DC6D54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DC6D54" w:rsidRPr="00DC6D54" w:rsidRDefault="00DC6D54" w:rsidP="00DC6D54">
      <w:pPr>
        <w:shd w:val="clear" w:color="auto" w:fill="FFFFFF"/>
        <w:ind w:left="726" w:right="75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"4"</w:t>
      </w:r>
    </w:p>
    <w:p w:rsidR="00DC6D54" w:rsidRPr="00DC6D54" w:rsidRDefault="00DC6D54" w:rsidP="00DC6D54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DC6D54" w:rsidRPr="00DC6D54" w:rsidRDefault="00DC6D54" w:rsidP="00DC6D54">
      <w:pPr>
        <w:shd w:val="clear" w:color="auto" w:fill="FFFFFF"/>
        <w:ind w:left="-8" w:firstLine="22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DC6D54" w:rsidRPr="00DC6D54" w:rsidRDefault="00DC6D54" w:rsidP="00DC6D54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</w:t>
      </w: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C6D54" w:rsidRPr="00DC6D54" w:rsidRDefault="00DC6D54" w:rsidP="00DC6D54">
      <w:pPr>
        <w:shd w:val="clear" w:color="auto" w:fill="FFFFFF"/>
        <w:ind w:left="-8" w:firstLine="23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Допускаются неточности и небрежность в оформлении результатов работы.</w:t>
      </w:r>
    </w:p>
    <w:p w:rsidR="00DC6D54" w:rsidRPr="00DC6D54" w:rsidRDefault="00DC6D54" w:rsidP="00DC6D54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"3"</w:t>
      </w:r>
    </w:p>
    <w:p w:rsidR="00DC6D54" w:rsidRPr="00DC6D54" w:rsidRDefault="00DC6D54" w:rsidP="00DC6D54">
      <w:pPr>
        <w:shd w:val="clear" w:color="auto" w:fill="FFFFFF"/>
        <w:ind w:left="-8" w:firstLine="236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C6D54" w:rsidRPr="00DC6D54" w:rsidRDefault="00DC6D54" w:rsidP="00DC6D54">
      <w:pPr>
        <w:shd w:val="clear" w:color="auto" w:fill="FFFFFF"/>
        <w:ind w:left="726" w:right="750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"2"</w:t>
      </w:r>
    </w:p>
    <w:p w:rsidR="00DC6D54" w:rsidRPr="00DC6D54" w:rsidRDefault="00DC6D54" w:rsidP="00DC6D54">
      <w:pPr>
        <w:shd w:val="clear" w:color="auto" w:fill="FFFFFF"/>
        <w:ind w:left="-8" w:firstLine="234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726" w:right="72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работ, выполненных по контурной карте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«5»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«4»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Оценка «3»</w:t>
      </w:r>
      <w:r w:rsidRPr="00DC6D54">
        <w:rPr>
          <w:rFonts w:eastAsia="Times New Roman" w:cs="Times New Roman"/>
          <w:color w:val="000000"/>
          <w:sz w:val="28"/>
          <w:szCs w:val="28"/>
        </w:rPr>
        <w:t> ставится в том случае, если контурная карта имеет ряд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недостатков, но правильно указаны основные географические объекты</w:t>
      </w:r>
    </w:p>
    <w:p w:rsidR="00DC6D54" w:rsidRPr="00DC6D54" w:rsidRDefault="00DC6D54" w:rsidP="00DC6D54">
      <w:pPr>
        <w:shd w:val="clear" w:color="auto" w:fill="FFFFFF"/>
        <w:ind w:left="6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DC6D54" w:rsidRPr="00DC6D54" w:rsidRDefault="00DC6D54" w:rsidP="00DC6D54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«5»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C6D54" w:rsidRPr="00DC6D54" w:rsidRDefault="00DC6D54" w:rsidP="00DC6D54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«4»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«3»</w:t>
      </w:r>
      <w:r w:rsidRPr="00DC6D54">
        <w:rPr>
          <w:rFonts w:eastAsia="Times New Roman" w:cs="Times New Roman"/>
          <w:color w:val="000000"/>
          <w:sz w:val="28"/>
          <w:szCs w:val="28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C6D54" w:rsidRPr="00DC6D54" w:rsidRDefault="00DC6D54" w:rsidP="00DC6D54">
      <w:pPr>
        <w:shd w:val="clear" w:color="auto" w:fill="FFFFFF"/>
        <w:ind w:left="-8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«2»</w:t>
      </w:r>
      <w:r w:rsidRPr="00DC6D54">
        <w:rPr>
          <w:rFonts w:eastAsia="Times New Roman" w:cs="Times New Roman"/>
          <w:color w:val="000000"/>
          <w:sz w:val="28"/>
          <w:szCs w:val="28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«1»</w:t>
      </w:r>
      <w:r w:rsidRPr="00DC6D54">
        <w:rPr>
          <w:rFonts w:eastAsia="Times New Roman" w:cs="Times New Roman"/>
          <w:color w:val="000000"/>
          <w:sz w:val="28"/>
          <w:szCs w:val="28"/>
        </w:rPr>
        <w:t> - полное неумение использовать карту и источники знаний.</w:t>
      </w:r>
    </w:p>
    <w:p w:rsidR="00DC6D54" w:rsidRPr="00DC6D54" w:rsidRDefault="00DC6D54" w:rsidP="00DC6D54">
      <w:pPr>
        <w:shd w:val="clear" w:color="auto" w:fill="FFFFFF"/>
        <w:ind w:left="32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Требования к выполнению практических работ на контурной карте</w:t>
      </w:r>
    </w:p>
    <w:p w:rsidR="00DC6D54" w:rsidRPr="00DC6D54" w:rsidRDefault="00DC6D54" w:rsidP="00DC6D54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 </w:t>
      </w:r>
      <w:r w:rsidRPr="00DC6D54">
        <w:rPr>
          <w:rFonts w:eastAsia="Times New Roman" w:cs="Times New Roman"/>
          <w:color w:val="000000"/>
          <w:sz w:val="28"/>
          <w:szCs w:val="28"/>
        </w:rPr>
        <w:t> 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Чтобы не перегружать контурную карту, мелкие объекты обозначаются цифрами с последующим их пояснением за рамками карты (в графе: «условные знаки»).  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bookmarkStart w:id="1" w:name="h.30j0zll"/>
      <w:bookmarkEnd w:id="1"/>
      <w:r w:rsidRPr="00DC6D54">
        <w:rPr>
          <w:rFonts w:eastAsia="Times New Roman" w:cs="Times New Roman"/>
          <w:color w:val="000000"/>
          <w:sz w:val="28"/>
          <w:szCs w:val="28"/>
        </w:rPr>
        <w:t>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 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 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Не копируйте карты атласа, необходимо точно выполнять предложенные вам задания (избегайте нанесение «лишней информации»: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лл в сл</w:t>
      </w:r>
      <w:proofErr w:type="gramEnd"/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DC6D54">
        <w:rPr>
          <w:rFonts w:eastAsia="Times New Roman" w:cs="Times New Roman"/>
          <w:color w:val="000000"/>
          <w:sz w:val="28"/>
          <w:szCs w:val="28"/>
        </w:rPr>
        <w:t>)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Географические названия объектов подписывайте с заглавной буквы.</w:t>
      </w:r>
    </w:p>
    <w:p w:rsidR="00DC6D54" w:rsidRPr="00DC6D54" w:rsidRDefault="00DC6D54" w:rsidP="00DC6D54">
      <w:pPr>
        <w:numPr>
          <w:ilvl w:val="0"/>
          <w:numId w:val="22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Работа должна быть выполнена аккуратно без грамматически ошибок (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отметка за работу может быть снижена за небрежность и грамматические ошибки на один и более баллов</w:t>
      </w:r>
      <w:r w:rsidRPr="00DC6D54">
        <w:rPr>
          <w:rFonts w:eastAsia="Times New Roman" w:cs="Times New Roman"/>
          <w:color w:val="000000"/>
          <w:sz w:val="28"/>
          <w:szCs w:val="28"/>
        </w:rPr>
        <w:t>).</w:t>
      </w:r>
    </w:p>
    <w:p w:rsidR="00DC6D54" w:rsidRPr="00DC6D54" w:rsidRDefault="00DC6D54" w:rsidP="00DC6D54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C6D54" w:rsidRPr="00DC6D54" w:rsidRDefault="00DC6D54" w:rsidP="00DC6D54">
      <w:pPr>
        <w:shd w:val="clear" w:color="auto" w:fill="FFFFFF"/>
        <w:ind w:left="282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C6D54" w:rsidRPr="00DC6D54" w:rsidRDefault="00DC6D54" w:rsidP="00DC6D54">
      <w:pPr>
        <w:shd w:val="clear" w:color="auto" w:fill="FFFFFF"/>
        <w:ind w:left="282"/>
        <w:jc w:val="center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Правила работы с контурной картой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1.Контурная карта – это рабочая тетрадь по географии, заполняй её аккуратно и правильно.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Все задания  выполняются с использованием школьного учебника и карт школьного атласа.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 xml:space="preserve">Все действия с контурными картами выполняются карандашом, </w:t>
      </w:r>
      <w:proofErr w:type="spellStart"/>
      <w:r w:rsidRPr="00DC6D54">
        <w:rPr>
          <w:rFonts w:eastAsia="Times New Roman" w:cs="Times New Roman"/>
          <w:color w:val="000000"/>
          <w:sz w:val="28"/>
          <w:szCs w:val="28"/>
        </w:rPr>
        <w:t>гелевой</w:t>
      </w:r>
      <w:proofErr w:type="spellEnd"/>
      <w:r w:rsidRPr="00DC6D54">
        <w:rPr>
          <w:rFonts w:eastAsia="Times New Roman" w:cs="Times New Roman"/>
          <w:color w:val="000000"/>
          <w:sz w:val="28"/>
          <w:szCs w:val="28"/>
        </w:rPr>
        <w:t xml:space="preserve"> или шариковой ручкой.  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Раскрашивание необходимых объектов только цветными карандашами.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На контурной карте обязательно должны быть обозначены названия морей или океанов, расположенные в поле карты.</w:t>
      </w:r>
    </w:p>
    <w:p w:rsidR="00DC6D54" w:rsidRPr="00DC6D54" w:rsidRDefault="00DC6D54" w:rsidP="00DC6D54">
      <w:pPr>
        <w:numPr>
          <w:ilvl w:val="0"/>
          <w:numId w:val="23"/>
        </w:numPr>
        <w:shd w:val="clear" w:color="auto" w:fill="FFFFFF"/>
        <w:ind w:left="36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  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8.Названия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9.Географические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10.Тексты и названия географических объектов должны быть обязательно читабельными.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11.Первую контурную карту необходимо заполнить простым карандашом.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lastRenderedPageBreak/>
        <w:t>Последующие карты можно оформлять шариковой ручкой.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12.Контурная карта сдаётся учителю географии своевременно. Каждая работа в ней оценивается учителем.</w:t>
      </w:r>
    </w:p>
    <w:p w:rsidR="00DC6D54" w:rsidRPr="00DC6D54" w:rsidRDefault="00DC6D54" w:rsidP="00DC6D54">
      <w:pPr>
        <w:shd w:val="clear" w:color="auto" w:fill="FFFFFF"/>
        <w:ind w:left="2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Примечание.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</w:rPr>
        <w:t>При оценке качества выполнения         предложенных заданий учитель принимает во внимание не только правильность и точность выполнения заданий. Но  и аккуратность их выполнения. Неаккуратное выполненное задание может стать причиной более низкой оценки вашего труда.                                </w:t>
      </w:r>
    </w:p>
    <w:p w:rsidR="00DC6D54" w:rsidRPr="00DC6D54" w:rsidRDefault="00DC6D54" w:rsidP="00DC6D54">
      <w:pPr>
        <w:shd w:val="clear" w:color="auto" w:fill="FFFFFF"/>
        <w:ind w:left="-4" w:hanging="10"/>
        <w:rPr>
          <w:rFonts w:eastAsia="Times New Roman" w:cs="Times New Roman"/>
          <w:color w:val="000000"/>
          <w:sz w:val="28"/>
          <w:szCs w:val="28"/>
        </w:rPr>
      </w:pPr>
      <w:r w:rsidRPr="00DC6D54">
        <w:rPr>
          <w:rFonts w:eastAsia="Times New Roman" w:cs="Times New Roman"/>
          <w:color w:val="000000"/>
          <w:sz w:val="28"/>
          <w:szCs w:val="28"/>
          <w:u w:val="single"/>
        </w:rPr>
        <w:t>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Помните: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работать в контурных картах фломастерами и маркерами 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запрещено!</w:t>
      </w:r>
      <w:r w:rsidRPr="00DC6D54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p w:rsidR="00DC6D54" w:rsidRPr="00EC16B7" w:rsidRDefault="00DC6D54" w:rsidP="00776AE8">
      <w:pPr>
        <w:jc w:val="center"/>
        <w:rPr>
          <w:rFonts w:cs="Times New Roman"/>
          <w:b/>
          <w:i/>
          <w:sz w:val="28"/>
          <w:szCs w:val="28"/>
        </w:rPr>
      </w:pPr>
    </w:p>
    <w:sectPr w:rsidR="00DC6D54" w:rsidRPr="00EC16B7" w:rsidSect="007F5DFB">
      <w:pgSz w:w="11906" w:h="16838"/>
      <w:pgMar w:top="720" w:right="849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D0"/>
    <w:multiLevelType w:val="multilevel"/>
    <w:tmpl w:val="24B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5202F"/>
    <w:multiLevelType w:val="multilevel"/>
    <w:tmpl w:val="B7C2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8262F"/>
    <w:multiLevelType w:val="multilevel"/>
    <w:tmpl w:val="4604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7DA4"/>
    <w:multiLevelType w:val="multilevel"/>
    <w:tmpl w:val="A6905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2C6C"/>
    <w:multiLevelType w:val="multilevel"/>
    <w:tmpl w:val="E66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0DA2"/>
    <w:multiLevelType w:val="multilevel"/>
    <w:tmpl w:val="5E3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74786"/>
    <w:multiLevelType w:val="multilevel"/>
    <w:tmpl w:val="6C8C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42BF6"/>
    <w:multiLevelType w:val="multilevel"/>
    <w:tmpl w:val="667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D6B33"/>
    <w:multiLevelType w:val="multilevel"/>
    <w:tmpl w:val="863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0BC6"/>
    <w:multiLevelType w:val="multilevel"/>
    <w:tmpl w:val="C5D4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2343F"/>
    <w:multiLevelType w:val="multilevel"/>
    <w:tmpl w:val="16EC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5440A"/>
    <w:multiLevelType w:val="multilevel"/>
    <w:tmpl w:val="10A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654C1"/>
    <w:multiLevelType w:val="hybridMultilevel"/>
    <w:tmpl w:val="DB48F6A6"/>
    <w:lvl w:ilvl="0" w:tplc="D54A20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F322D"/>
    <w:multiLevelType w:val="multilevel"/>
    <w:tmpl w:val="4A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02300"/>
    <w:multiLevelType w:val="multilevel"/>
    <w:tmpl w:val="CA76A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550E5"/>
    <w:multiLevelType w:val="multilevel"/>
    <w:tmpl w:val="721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21CA8"/>
    <w:multiLevelType w:val="multilevel"/>
    <w:tmpl w:val="3B3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55A67"/>
    <w:multiLevelType w:val="multilevel"/>
    <w:tmpl w:val="C4F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405F9"/>
    <w:multiLevelType w:val="multilevel"/>
    <w:tmpl w:val="7FF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A3139"/>
    <w:multiLevelType w:val="hybridMultilevel"/>
    <w:tmpl w:val="E1E22A4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20"/>
  </w:num>
  <w:num w:numId="13">
    <w:abstractNumId w:val="19"/>
  </w:num>
  <w:num w:numId="14">
    <w:abstractNumId w:val="17"/>
  </w:num>
  <w:num w:numId="15">
    <w:abstractNumId w:val="4"/>
  </w:num>
  <w:num w:numId="16">
    <w:abstractNumId w:val="9"/>
  </w:num>
  <w:num w:numId="17">
    <w:abstractNumId w:val="8"/>
  </w:num>
  <w:num w:numId="18">
    <w:abstractNumId w:val="0"/>
  </w:num>
  <w:num w:numId="19">
    <w:abstractNumId w:val="11"/>
  </w:num>
  <w:num w:numId="20">
    <w:abstractNumId w:val="3"/>
  </w:num>
  <w:num w:numId="21">
    <w:abstractNumId w:val="14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4DE3"/>
    <w:rsid w:val="000324D1"/>
    <w:rsid w:val="000858AF"/>
    <w:rsid w:val="00130AD8"/>
    <w:rsid w:val="00131FFE"/>
    <w:rsid w:val="00135059"/>
    <w:rsid w:val="00224637"/>
    <w:rsid w:val="00227B04"/>
    <w:rsid w:val="002620E5"/>
    <w:rsid w:val="00286403"/>
    <w:rsid w:val="002F09F6"/>
    <w:rsid w:val="003D3C67"/>
    <w:rsid w:val="004136E7"/>
    <w:rsid w:val="00494D7E"/>
    <w:rsid w:val="004E4C60"/>
    <w:rsid w:val="004E50DC"/>
    <w:rsid w:val="005312ED"/>
    <w:rsid w:val="005B7ED6"/>
    <w:rsid w:val="005E0B06"/>
    <w:rsid w:val="006771A6"/>
    <w:rsid w:val="006D77B8"/>
    <w:rsid w:val="00714DE3"/>
    <w:rsid w:val="00776AE8"/>
    <w:rsid w:val="007B4A34"/>
    <w:rsid w:val="007D1315"/>
    <w:rsid w:val="007F5DFB"/>
    <w:rsid w:val="00851223"/>
    <w:rsid w:val="00873951"/>
    <w:rsid w:val="008A13F9"/>
    <w:rsid w:val="00982506"/>
    <w:rsid w:val="009929D5"/>
    <w:rsid w:val="009C2655"/>
    <w:rsid w:val="009E4957"/>
    <w:rsid w:val="00A316EC"/>
    <w:rsid w:val="00A37FA1"/>
    <w:rsid w:val="00BC0122"/>
    <w:rsid w:val="00BC3BE2"/>
    <w:rsid w:val="00C266F4"/>
    <w:rsid w:val="00C27A37"/>
    <w:rsid w:val="00C34700"/>
    <w:rsid w:val="00D473DB"/>
    <w:rsid w:val="00D94E70"/>
    <w:rsid w:val="00DC0640"/>
    <w:rsid w:val="00DC6D54"/>
    <w:rsid w:val="00E12955"/>
    <w:rsid w:val="00E956EB"/>
    <w:rsid w:val="00EC16B7"/>
    <w:rsid w:val="00F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4D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14DE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14DE3"/>
    <w:pPr>
      <w:ind w:left="720"/>
      <w:contextualSpacing/>
    </w:pPr>
    <w:rPr>
      <w:rFonts w:eastAsia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14D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714DE3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714DE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714DE3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714DE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9">
    <w:name w:val="Body Text"/>
    <w:basedOn w:val="a"/>
    <w:link w:val="aa"/>
    <w:rsid w:val="00130AD8"/>
    <w:pPr>
      <w:spacing w:line="280" w:lineRule="exact"/>
      <w:jc w:val="both"/>
    </w:pPr>
    <w:rPr>
      <w:rFonts w:ascii="Arial" w:eastAsia="Times New Roman" w:hAnsi="Arial" w:cs="Times New Roman"/>
      <w:sz w:val="24"/>
    </w:rPr>
  </w:style>
  <w:style w:type="character" w:customStyle="1" w:styleId="aa">
    <w:name w:val="Основной текст Знак"/>
    <w:basedOn w:val="a0"/>
    <w:link w:val="a9"/>
    <w:rsid w:val="00130AD8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3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30AD8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1">
    <w:name w:val="Сетка таблицы1"/>
    <w:basedOn w:val="a1"/>
    <w:next w:val="ab"/>
    <w:uiPriority w:val="59"/>
    <w:rsid w:val="0049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0">
    <w:name w:val="c30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8">
    <w:name w:val="c8"/>
    <w:basedOn w:val="a0"/>
    <w:rsid w:val="00DC6D54"/>
  </w:style>
  <w:style w:type="paragraph" w:customStyle="1" w:styleId="c57">
    <w:name w:val="c57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12">
    <w:name w:val="c12"/>
    <w:basedOn w:val="a0"/>
    <w:rsid w:val="00DC6D54"/>
  </w:style>
  <w:style w:type="character" w:customStyle="1" w:styleId="c3">
    <w:name w:val="c3"/>
    <w:basedOn w:val="a0"/>
    <w:rsid w:val="00DC6D54"/>
  </w:style>
  <w:style w:type="paragraph" w:customStyle="1" w:styleId="c35">
    <w:name w:val="c35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36">
    <w:name w:val="c36"/>
    <w:basedOn w:val="a0"/>
    <w:rsid w:val="00DC6D54"/>
  </w:style>
  <w:style w:type="character" w:customStyle="1" w:styleId="c43">
    <w:name w:val="c43"/>
    <w:basedOn w:val="a0"/>
    <w:rsid w:val="00DC6D54"/>
  </w:style>
  <w:style w:type="paragraph" w:customStyle="1" w:styleId="c58">
    <w:name w:val="c58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54">
    <w:name w:val="c54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40">
    <w:name w:val="c40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175">
    <w:name w:val="c175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25">
    <w:name w:val="c25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22">
    <w:name w:val="c22"/>
    <w:basedOn w:val="a"/>
    <w:rsid w:val="00DC6D5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4">
    <w:name w:val="c4"/>
    <w:basedOn w:val="a0"/>
    <w:rsid w:val="00DC6D54"/>
  </w:style>
  <w:style w:type="character" w:customStyle="1" w:styleId="c72">
    <w:name w:val="c72"/>
    <w:basedOn w:val="a0"/>
    <w:rsid w:val="00DC6D54"/>
  </w:style>
  <w:style w:type="paragraph" w:customStyle="1" w:styleId="Style3">
    <w:name w:val="Style3"/>
    <w:basedOn w:val="a"/>
    <w:uiPriority w:val="99"/>
    <w:rsid w:val="007F5DFB"/>
    <w:pPr>
      <w:widowControl w:val="0"/>
      <w:autoSpaceDE w:val="0"/>
      <w:autoSpaceDN w:val="0"/>
      <w:adjustRightInd w:val="0"/>
      <w:spacing w:line="276" w:lineRule="exact"/>
      <w:ind w:firstLine="1094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F5DFB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D77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7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ipkro.ru/content/files/documents/podrazdeleniya/cuar/normativ/prikaz-345-ot-28.12.2018-fp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2E27-F8C3-4DD3-8D1A-32A6BA5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23</cp:revision>
  <dcterms:created xsi:type="dcterms:W3CDTF">2020-07-25T16:12:00Z</dcterms:created>
  <dcterms:modified xsi:type="dcterms:W3CDTF">2021-03-04T09:10:00Z</dcterms:modified>
</cp:coreProperties>
</file>